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30C3" w14:textId="77777777" w:rsidR="00526E83" w:rsidRDefault="00526E83" w:rsidP="00526E83">
      <w:pPr>
        <w:tabs>
          <w:tab w:val="left" w:pos="7200"/>
        </w:tabs>
        <w:ind w:left="-180" w:right="-299"/>
        <w:jc w:val="both"/>
        <w:rPr>
          <w:sz w:val="22"/>
          <w:szCs w:val="22"/>
          <w:lang w:val="fr-FR"/>
        </w:rPr>
      </w:pPr>
      <w:r w:rsidRPr="00526E83">
        <w:rPr>
          <w:b/>
          <w:bCs/>
          <w:sz w:val="22"/>
          <w:szCs w:val="20"/>
          <w:lang w:val="fr-FR"/>
        </w:rPr>
        <w:t xml:space="preserve">ONZIÈME RÉUNION INTERAMÉRICAINE </w:t>
      </w:r>
      <w:r w:rsidR="00F4213B" w:rsidRPr="00970355">
        <w:rPr>
          <w:b/>
          <w:bCs/>
          <w:noProof/>
          <w:sz w:val="22"/>
          <w:szCs w:val="22"/>
          <w:lang w:val="fr-FR"/>
        </w:rPr>
        <w:drawing>
          <wp:anchor distT="0" distB="0" distL="114300" distR="114300" simplePos="0" relativeHeight="251658240" behindDoc="0" locked="0" layoutInCell="1" allowOverlap="1" wp14:anchorId="6CFEC099" wp14:editId="4033B4B9">
            <wp:simplePos x="0" y="0"/>
            <wp:positionH relativeFrom="column">
              <wp:posOffset>-421641</wp:posOffset>
            </wp:positionH>
            <wp:positionV relativeFrom="paragraph">
              <wp:posOffset>-933450</wp:posOffset>
            </wp:positionV>
            <wp:extent cx="866775" cy="8439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60B" w:rsidRPr="00970355">
        <w:rPr>
          <w:b/>
          <w:bCs/>
          <w:noProof/>
          <w:sz w:val="22"/>
          <w:szCs w:val="22"/>
          <w:lang w:val="fr-FR"/>
        </w:rPr>
        <w:drawing>
          <wp:anchor distT="0" distB="0" distL="114300" distR="114300" simplePos="0" relativeHeight="251658241" behindDoc="0" locked="0" layoutInCell="1" allowOverlap="1" wp14:anchorId="07F74794" wp14:editId="1E3FA2C1">
            <wp:simplePos x="0" y="0"/>
            <wp:positionH relativeFrom="page">
              <wp:posOffset>6336665</wp:posOffset>
            </wp:positionH>
            <wp:positionV relativeFrom="page">
              <wp:posOffset>571500</wp:posOffset>
            </wp:positionV>
            <wp:extent cx="951230" cy="668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2F8" w:rsidRPr="00970355">
        <w:rPr>
          <w:b/>
          <w:bCs/>
          <w:sz w:val="22"/>
          <w:szCs w:val="22"/>
          <w:lang w:val="fr-FR"/>
        </w:rPr>
        <w:tab/>
      </w:r>
      <w:r w:rsidR="003F62F8" w:rsidRPr="00970355">
        <w:rPr>
          <w:snapToGrid w:val="0"/>
          <w:sz w:val="22"/>
          <w:szCs w:val="22"/>
          <w:lang w:val="fr-FR"/>
        </w:rPr>
        <w:t>OEA/</w:t>
      </w:r>
      <w:proofErr w:type="spellStart"/>
      <w:r w:rsidR="003F62F8" w:rsidRPr="00970355">
        <w:rPr>
          <w:snapToGrid w:val="0"/>
          <w:sz w:val="22"/>
          <w:szCs w:val="22"/>
          <w:lang w:val="fr-FR"/>
        </w:rPr>
        <w:t>Ser.K</w:t>
      </w:r>
      <w:proofErr w:type="spellEnd"/>
      <w:r w:rsidR="003F62F8" w:rsidRPr="00970355">
        <w:rPr>
          <w:snapToGrid w:val="0"/>
          <w:sz w:val="22"/>
          <w:szCs w:val="22"/>
          <w:lang w:val="fr-FR"/>
        </w:rPr>
        <w:t>/</w:t>
      </w:r>
      <w:r>
        <w:rPr>
          <w:snapToGrid w:val="0"/>
          <w:sz w:val="22"/>
          <w:szCs w:val="22"/>
          <w:lang w:val="fr-FR"/>
        </w:rPr>
        <w:t>V.14</w:t>
      </w:r>
      <w:r w:rsidR="00F4213B">
        <w:rPr>
          <w:snapToGrid w:val="0"/>
          <w:sz w:val="22"/>
          <w:szCs w:val="22"/>
          <w:lang w:val="fr-FR"/>
        </w:rPr>
        <w:t>.1</w:t>
      </w:r>
    </w:p>
    <w:p w14:paraId="1BD03799" w14:textId="738C2A3E" w:rsidR="00F4213B" w:rsidRPr="000135C2" w:rsidRDefault="00526E83" w:rsidP="00526E83">
      <w:pPr>
        <w:tabs>
          <w:tab w:val="left" w:pos="7200"/>
        </w:tabs>
        <w:ind w:left="-180" w:right="-299"/>
        <w:jc w:val="both"/>
        <w:rPr>
          <w:sz w:val="22"/>
          <w:szCs w:val="22"/>
          <w:lang w:val="fr-CA"/>
        </w:rPr>
      </w:pPr>
      <w:r w:rsidRPr="00526E83">
        <w:rPr>
          <w:b/>
          <w:bCs/>
          <w:sz w:val="22"/>
          <w:szCs w:val="20"/>
          <w:lang w:val="fr-FR"/>
        </w:rPr>
        <w:t>DES MINISTRES DE L’ÉDUCATION</w:t>
      </w:r>
      <w:r w:rsidR="00F4213B">
        <w:rPr>
          <w:rFonts w:eastAsia="SimSun"/>
          <w:b/>
          <w:sz w:val="22"/>
          <w:szCs w:val="22"/>
          <w:lang w:val="fr-FR"/>
        </w:rPr>
        <w:tab/>
      </w:r>
      <w:r w:rsidR="00F4213B" w:rsidRPr="000135C2">
        <w:rPr>
          <w:sz w:val="22"/>
          <w:szCs w:val="22"/>
          <w:lang w:val="fr-CA"/>
        </w:rPr>
        <w:t>CIDI/</w:t>
      </w:r>
      <w:r>
        <w:rPr>
          <w:sz w:val="22"/>
          <w:szCs w:val="22"/>
          <w:lang w:val="fr-CA"/>
        </w:rPr>
        <w:t>RME</w:t>
      </w:r>
      <w:r w:rsidR="00F4213B">
        <w:rPr>
          <w:sz w:val="22"/>
          <w:szCs w:val="22"/>
          <w:lang w:val="fr-CA"/>
        </w:rPr>
        <w:t>/</w:t>
      </w:r>
      <w:r w:rsidR="00F4213B" w:rsidRPr="000135C2">
        <w:rPr>
          <w:sz w:val="22"/>
          <w:szCs w:val="22"/>
          <w:lang w:val="fr-CA"/>
        </w:rPr>
        <w:t>doc.</w:t>
      </w:r>
      <w:r w:rsidR="00F4213B">
        <w:rPr>
          <w:sz w:val="22"/>
          <w:szCs w:val="22"/>
          <w:lang w:val="fr-CA"/>
        </w:rPr>
        <w:t xml:space="preserve"> </w:t>
      </w:r>
      <w:r w:rsidR="00AB3D7E">
        <w:rPr>
          <w:sz w:val="22"/>
          <w:szCs w:val="22"/>
          <w:lang w:val="fr-CA"/>
        </w:rPr>
        <w:t>1</w:t>
      </w:r>
      <w:r>
        <w:rPr>
          <w:sz w:val="22"/>
          <w:szCs w:val="22"/>
          <w:lang w:val="fr-CA"/>
        </w:rPr>
        <w:t>/22</w:t>
      </w:r>
      <w:r w:rsidR="00B32D7C">
        <w:rPr>
          <w:sz w:val="22"/>
          <w:szCs w:val="22"/>
          <w:lang w:val="fr-CA"/>
        </w:rPr>
        <w:t xml:space="preserve"> rev.1</w:t>
      </w:r>
    </w:p>
    <w:p w14:paraId="39689010" w14:textId="7099497D" w:rsidR="00F4213B" w:rsidRDefault="003E56CD" w:rsidP="00552B7D">
      <w:pPr>
        <w:tabs>
          <w:tab w:val="left" w:pos="7200"/>
        </w:tabs>
        <w:ind w:hanging="180"/>
        <w:jc w:val="both"/>
        <w:rPr>
          <w:color w:val="000000"/>
          <w:sz w:val="22"/>
          <w:szCs w:val="22"/>
          <w:lang w:val="fr-FR"/>
        </w:rPr>
      </w:pPr>
      <w:r>
        <w:rPr>
          <w:sz w:val="22"/>
          <w:szCs w:val="22"/>
          <w:lang w:val="fr-CA"/>
        </w:rPr>
        <w:t xml:space="preserve">Du </w:t>
      </w:r>
      <w:r w:rsidR="00526E83" w:rsidRPr="00526E83">
        <w:rPr>
          <w:sz w:val="22"/>
          <w:szCs w:val="22"/>
          <w:lang w:val="fr-CA"/>
        </w:rPr>
        <w:t xml:space="preserve">10 </w:t>
      </w:r>
      <w:r>
        <w:rPr>
          <w:sz w:val="22"/>
          <w:szCs w:val="22"/>
          <w:lang w:val="fr-CA"/>
        </w:rPr>
        <w:t>au</w:t>
      </w:r>
      <w:r w:rsidR="00526E83" w:rsidRPr="00526E83">
        <w:rPr>
          <w:sz w:val="22"/>
          <w:szCs w:val="22"/>
          <w:lang w:val="fr-CA"/>
        </w:rPr>
        <w:t xml:space="preserve"> 11 novembre 2022</w:t>
      </w:r>
      <w:r w:rsidR="00F4213B">
        <w:rPr>
          <w:color w:val="000000" w:themeColor="text1"/>
          <w:lang w:val="fr-FR"/>
        </w:rPr>
        <w:tab/>
      </w:r>
      <w:r w:rsidR="00B32D7C">
        <w:rPr>
          <w:color w:val="000000"/>
          <w:sz w:val="22"/>
          <w:szCs w:val="22"/>
          <w:lang w:val="fr-FR"/>
        </w:rPr>
        <w:t>10</w:t>
      </w:r>
      <w:r w:rsidR="00AB3D7E">
        <w:rPr>
          <w:color w:val="000000"/>
          <w:sz w:val="22"/>
          <w:szCs w:val="22"/>
          <w:lang w:val="fr-FR"/>
        </w:rPr>
        <w:t xml:space="preserve"> </w:t>
      </w:r>
      <w:r w:rsidR="00B32D7C">
        <w:rPr>
          <w:color w:val="000000"/>
          <w:sz w:val="22"/>
          <w:szCs w:val="22"/>
          <w:lang w:val="fr-FR"/>
        </w:rPr>
        <w:t>novem</w:t>
      </w:r>
      <w:r w:rsidR="00552B7D">
        <w:rPr>
          <w:color w:val="000000"/>
          <w:sz w:val="22"/>
          <w:szCs w:val="22"/>
          <w:lang w:val="fr-FR"/>
        </w:rPr>
        <w:t>bre 2</w:t>
      </w:r>
      <w:r w:rsidR="00F4213B">
        <w:rPr>
          <w:color w:val="000000"/>
          <w:sz w:val="22"/>
          <w:szCs w:val="22"/>
          <w:lang w:val="fr-FR"/>
        </w:rPr>
        <w:t>02</w:t>
      </w:r>
      <w:r w:rsidR="00526E83">
        <w:rPr>
          <w:color w:val="000000"/>
          <w:sz w:val="22"/>
          <w:szCs w:val="22"/>
          <w:lang w:val="fr-FR"/>
        </w:rPr>
        <w:t>2</w:t>
      </w:r>
    </w:p>
    <w:p w14:paraId="5746B112" w14:textId="39051E14" w:rsidR="00F4213B" w:rsidRDefault="00E2133B" w:rsidP="00552B7D">
      <w:pPr>
        <w:tabs>
          <w:tab w:val="left" w:pos="7200"/>
        </w:tabs>
        <w:ind w:hanging="180"/>
        <w:jc w:val="both"/>
        <w:rPr>
          <w:sz w:val="22"/>
          <w:szCs w:val="22"/>
          <w:lang w:val="fr-FR"/>
        </w:rPr>
      </w:pPr>
      <w:r w:rsidRPr="00970355">
        <w:rPr>
          <w:color w:val="000000"/>
          <w:sz w:val="22"/>
          <w:szCs w:val="22"/>
          <w:lang w:val="fr-FR"/>
        </w:rPr>
        <w:t xml:space="preserve">Washington, D.C. </w:t>
      </w:r>
      <w:r w:rsidR="00CA7D88" w:rsidRPr="00970355">
        <w:rPr>
          <w:color w:val="000000"/>
          <w:sz w:val="22"/>
          <w:szCs w:val="22"/>
          <w:lang w:val="fr-FR"/>
        </w:rPr>
        <w:t>(</w:t>
      </w:r>
      <w:r w:rsidRPr="00970355">
        <w:rPr>
          <w:color w:val="000000"/>
          <w:sz w:val="22"/>
          <w:szCs w:val="22"/>
          <w:lang w:val="fr-FR"/>
        </w:rPr>
        <w:t>États-Unis d'Amérique</w:t>
      </w:r>
      <w:r w:rsidR="00CA7D88" w:rsidRPr="00970355">
        <w:rPr>
          <w:color w:val="000000"/>
          <w:sz w:val="22"/>
          <w:szCs w:val="22"/>
          <w:lang w:val="fr-FR"/>
        </w:rPr>
        <w:t>)</w:t>
      </w:r>
      <w:r w:rsidR="00F4213B">
        <w:rPr>
          <w:sz w:val="22"/>
          <w:szCs w:val="22"/>
          <w:lang w:val="fr-FR"/>
        </w:rPr>
        <w:tab/>
      </w:r>
      <w:proofErr w:type="gramStart"/>
      <w:r w:rsidR="00F4213B" w:rsidRPr="00970355">
        <w:rPr>
          <w:sz w:val="22"/>
          <w:szCs w:val="22"/>
          <w:lang w:val="fr-FR"/>
        </w:rPr>
        <w:t>Original:</w:t>
      </w:r>
      <w:proofErr w:type="gramEnd"/>
      <w:r w:rsidR="00F4213B" w:rsidRPr="00970355">
        <w:rPr>
          <w:sz w:val="22"/>
          <w:szCs w:val="22"/>
          <w:lang w:val="fr-FR"/>
        </w:rPr>
        <w:t xml:space="preserve"> </w:t>
      </w:r>
      <w:r w:rsidR="00F4213B">
        <w:rPr>
          <w:sz w:val="22"/>
          <w:szCs w:val="22"/>
          <w:lang w:val="fr-FR"/>
        </w:rPr>
        <w:t>e</w:t>
      </w:r>
      <w:r w:rsidR="00F4213B" w:rsidRPr="00970355">
        <w:rPr>
          <w:sz w:val="22"/>
          <w:szCs w:val="22"/>
          <w:lang w:val="fr-FR"/>
        </w:rPr>
        <w:t>spagnol</w:t>
      </w:r>
    </w:p>
    <w:p w14:paraId="64922357" w14:textId="2E39A2D4" w:rsidR="00F4213B" w:rsidRPr="00970355" w:rsidRDefault="00F4213B" w:rsidP="00552B7D">
      <w:pPr>
        <w:tabs>
          <w:tab w:val="left" w:pos="6480"/>
          <w:tab w:val="left" w:pos="7290"/>
        </w:tabs>
        <w:ind w:hanging="180"/>
        <w:jc w:val="both"/>
        <w:rPr>
          <w:color w:val="000000"/>
          <w:sz w:val="22"/>
          <w:szCs w:val="22"/>
          <w:lang w:val="fr-FR"/>
        </w:rPr>
      </w:pPr>
      <w:r w:rsidRPr="00970355">
        <w:rPr>
          <w:color w:val="000000"/>
          <w:sz w:val="22"/>
          <w:szCs w:val="22"/>
          <w:lang w:val="fr-FR"/>
        </w:rPr>
        <w:t>VIRTUEL</w:t>
      </w:r>
      <w:r>
        <w:rPr>
          <w:color w:val="000000"/>
          <w:sz w:val="22"/>
          <w:szCs w:val="22"/>
          <w:lang w:val="fr-FR"/>
        </w:rPr>
        <w:tab/>
      </w:r>
      <w:r>
        <w:rPr>
          <w:color w:val="000000"/>
          <w:sz w:val="22"/>
          <w:szCs w:val="22"/>
          <w:lang w:val="fr-FR"/>
        </w:rPr>
        <w:tab/>
      </w:r>
    </w:p>
    <w:p w14:paraId="497A852F" w14:textId="77777777" w:rsidR="00032517" w:rsidRPr="00970355" w:rsidRDefault="00032517" w:rsidP="00F4213B">
      <w:pPr>
        <w:pBdr>
          <w:bottom w:val="single" w:sz="12" w:space="1" w:color="auto"/>
        </w:pBdr>
        <w:tabs>
          <w:tab w:val="left" w:pos="6030"/>
          <w:tab w:val="left" w:pos="6210"/>
        </w:tabs>
        <w:ind w:right="-389"/>
        <w:rPr>
          <w:sz w:val="22"/>
          <w:szCs w:val="22"/>
          <w:lang w:val="fr-FR"/>
        </w:rPr>
      </w:pPr>
    </w:p>
    <w:p w14:paraId="64E03D80" w14:textId="43C1E1EA" w:rsidR="00F4213B" w:rsidRDefault="00F4213B" w:rsidP="00EF589B">
      <w:pPr>
        <w:rPr>
          <w:sz w:val="22"/>
          <w:szCs w:val="22"/>
          <w:lang w:val="fr-FR"/>
        </w:rPr>
      </w:pPr>
    </w:p>
    <w:p w14:paraId="0004A59A" w14:textId="72F2E982" w:rsidR="003E56CD" w:rsidRDefault="003E56CD" w:rsidP="00EF589B">
      <w:pPr>
        <w:rPr>
          <w:sz w:val="22"/>
          <w:szCs w:val="22"/>
          <w:lang w:val="fr-FR"/>
        </w:rPr>
      </w:pPr>
      <w:r w:rsidRPr="006F6B6A">
        <w:rPr>
          <w:lang w:val="fr-FR"/>
        </w:rPr>
        <w:tab/>
      </w:r>
    </w:p>
    <w:p w14:paraId="71CFE3DC" w14:textId="77777777" w:rsidR="00B32D7C" w:rsidRPr="00F4213B" w:rsidRDefault="00B32D7C" w:rsidP="00B32D7C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CA"/>
        </w:rPr>
      </w:pPr>
      <w:r w:rsidRPr="00F4213B">
        <w:rPr>
          <w:sz w:val="22"/>
          <w:szCs w:val="22"/>
          <w:lang w:val="fr-CA"/>
        </w:rPr>
        <w:t>ORDRE DU JOUR</w:t>
      </w:r>
    </w:p>
    <w:p w14:paraId="4F6562FC" w14:textId="77777777" w:rsidR="00B32D7C" w:rsidRPr="00526E83" w:rsidRDefault="00B32D7C" w:rsidP="00B32D7C">
      <w:pPr>
        <w:tabs>
          <w:tab w:val="left" w:pos="6840"/>
        </w:tabs>
        <w:ind w:right="-29"/>
        <w:rPr>
          <w:sz w:val="22"/>
          <w:szCs w:val="22"/>
          <w:highlight w:val="yellow"/>
          <w:lang w:val="fr-FR"/>
        </w:rPr>
      </w:pPr>
    </w:p>
    <w:p w14:paraId="7F934552" w14:textId="77777777" w:rsidR="00B32D7C" w:rsidRPr="00526E83" w:rsidRDefault="00B32D7C" w:rsidP="00B32D7C">
      <w:pPr>
        <w:jc w:val="center"/>
        <w:rPr>
          <w:sz w:val="22"/>
          <w:szCs w:val="22"/>
          <w:lang w:val="fr-CA"/>
        </w:rPr>
      </w:pPr>
      <w:r w:rsidRPr="00526E83">
        <w:rPr>
          <w:sz w:val="22"/>
          <w:szCs w:val="22"/>
          <w:lang w:val="fr-CA"/>
        </w:rPr>
        <w:t>« Vers la construction d'un nouveau Pacte continental pour l'éducation dans des</w:t>
      </w:r>
    </w:p>
    <w:p w14:paraId="4FD74A95" w14:textId="77777777" w:rsidR="00B32D7C" w:rsidRPr="00526E83" w:rsidRDefault="00B32D7C" w:rsidP="00B32D7C">
      <w:pPr>
        <w:jc w:val="center"/>
        <w:rPr>
          <w:sz w:val="22"/>
          <w:szCs w:val="22"/>
          <w:lang w:val="fr-CA"/>
        </w:rPr>
      </w:pPr>
      <w:proofErr w:type="gramStart"/>
      <w:r w:rsidRPr="00526E83">
        <w:rPr>
          <w:sz w:val="22"/>
          <w:szCs w:val="22"/>
          <w:lang w:val="fr-CA"/>
        </w:rPr>
        <w:t>contextes</w:t>
      </w:r>
      <w:proofErr w:type="gramEnd"/>
      <w:r w:rsidRPr="00526E83">
        <w:rPr>
          <w:sz w:val="22"/>
          <w:szCs w:val="22"/>
          <w:lang w:val="fr-CA"/>
        </w:rPr>
        <w:t xml:space="preserve"> changeants »</w:t>
      </w:r>
    </w:p>
    <w:p w14:paraId="11551045" w14:textId="77777777" w:rsidR="00B32D7C" w:rsidRDefault="00B32D7C" w:rsidP="00B32D7C">
      <w:pPr>
        <w:jc w:val="center"/>
        <w:rPr>
          <w:rFonts w:eastAsia="SimSun"/>
          <w:noProof/>
          <w:sz w:val="22"/>
          <w:szCs w:val="22"/>
          <w:lang w:val="fr-FR" w:bidi="en-US"/>
        </w:rPr>
      </w:pPr>
    </w:p>
    <w:p w14:paraId="075DEE41" w14:textId="77777777" w:rsidR="00B32D7C" w:rsidRDefault="00B32D7C" w:rsidP="00B32D7C">
      <w:pPr>
        <w:tabs>
          <w:tab w:val="left" w:pos="720"/>
          <w:tab w:val="center" w:pos="4320"/>
          <w:tab w:val="right" w:pos="8640"/>
        </w:tabs>
        <w:jc w:val="center"/>
        <w:rPr>
          <w:iCs/>
          <w:sz w:val="22"/>
          <w:szCs w:val="22"/>
          <w:lang w:val="fr-CA" w:eastAsia="es-ES"/>
        </w:rPr>
      </w:pPr>
      <w:r w:rsidRPr="00527DE9">
        <w:rPr>
          <w:iCs/>
          <w:sz w:val="22"/>
          <w:szCs w:val="22"/>
          <w:lang w:val="fr-CA" w:eastAsia="es-ES"/>
        </w:rPr>
        <w:t>(Approuvé lors de la première session plénière, tenue le 10 novembre 2022)</w:t>
      </w:r>
    </w:p>
    <w:p w14:paraId="3739D0E5" w14:textId="4D51C562" w:rsidR="00526E83" w:rsidRPr="00B32D7C" w:rsidRDefault="00526E83" w:rsidP="00526E83">
      <w:pPr>
        <w:jc w:val="center"/>
        <w:rPr>
          <w:rFonts w:eastAsia="SimSun"/>
          <w:noProof/>
          <w:sz w:val="22"/>
          <w:szCs w:val="22"/>
          <w:lang w:val="fr-CA" w:bidi="en-US"/>
        </w:rPr>
      </w:pPr>
    </w:p>
    <w:p w14:paraId="550E2289" w14:textId="77777777" w:rsidR="003E56CD" w:rsidRPr="00526E83" w:rsidRDefault="003E56CD" w:rsidP="00526E83">
      <w:pPr>
        <w:jc w:val="center"/>
        <w:rPr>
          <w:rFonts w:eastAsia="SimSun"/>
          <w:noProof/>
          <w:sz w:val="22"/>
          <w:szCs w:val="22"/>
          <w:lang w:val="fr-FR" w:bidi="en-US"/>
        </w:rPr>
      </w:pPr>
    </w:p>
    <w:p w14:paraId="400FB749" w14:textId="77777777" w:rsidR="00526E83" w:rsidRPr="00526E83" w:rsidRDefault="00526E83" w:rsidP="00526E83">
      <w:pPr>
        <w:jc w:val="center"/>
        <w:rPr>
          <w:b/>
          <w:bCs/>
          <w:color w:val="212121"/>
          <w:sz w:val="20"/>
          <w:szCs w:val="20"/>
          <w:highlight w:val="yellow"/>
          <w:shd w:val="clear" w:color="auto" w:fill="FFFFFF"/>
          <w:lang w:val="fr-FR"/>
        </w:rPr>
      </w:pPr>
    </w:p>
    <w:p w14:paraId="35F73A0C" w14:textId="14A96274" w:rsidR="00526E83" w:rsidRPr="00815BB1" w:rsidRDefault="00526E83" w:rsidP="00526E83">
      <w:pPr>
        <w:numPr>
          <w:ilvl w:val="0"/>
          <w:numId w:val="5"/>
        </w:numPr>
        <w:ind w:right="24"/>
        <w:jc w:val="both"/>
        <w:rPr>
          <w:noProof/>
          <w:sz w:val="22"/>
          <w:szCs w:val="22"/>
          <w:lang w:val="fr-FR"/>
        </w:rPr>
      </w:pPr>
      <w:r w:rsidRPr="00526E83">
        <w:rPr>
          <w:sz w:val="22"/>
          <w:szCs w:val="20"/>
          <w:lang w:val="fr-FR"/>
        </w:rPr>
        <w:t>Examen et formalisation des décisions</w:t>
      </w:r>
      <w:r w:rsidR="00815BB1">
        <w:rPr>
          <w:sz w:val="22"/>
          <w:szCs w:val="20"/>
          <w:lang w:val="fr-FR"/>
        </w:rPr>
        <w:t> :</w:t>
      </w:r>
    </w:p>
    <w:p w14:paraId="4132B96F" w14:textId="5200A121" w:rsidR="00815BB1" w:rsidRDefault="00815BB1" w:rsidP="00815BB1">
      <w:pPr>
        <w:ind w:right="24"/>
        <w:jc w:val="both"/>
        <w:rPr>
          <w:sz w:val="22"/>
          <w:szCs w:val="20"/>
          <w:lang w:val="fr-FR"/>
        </w:rPr>
      </w:pPr>
    </w:p>
    <w:p w14:paraId="366C761B" w14:textId="77777777" w:rsidR="00815BB1" w:rsidRPr="00815BB1" w:rsidRDefault="00815BB1" w:rsidP="00815BB1">
      <w:pPr>
        <w:ind w:left="720" w:firstLine="720"/>
        <w:jc w:val="both"/>
        <w:rPr>
          <w:rFonts w:eastAsia="Batang"/>
          <w:sz w:val="22"/>
          <w:szCs w:val="22"/>
          <w:lang w:val="fr-CA" w:eastAsia="ko-KR"/>
        </w:rPr>
      </w:pPr>
      <w:r w:rsidRPr="00815BB1">
        <w:rPr>
          <w:rFonts w:eastAsia="Batang"/>
          <w:sz w:val="22"/>
          <w:szCs w:val="22"/>
          <w:lang w:val="fr-CA" w:eastAsia="ko-KR"/>
        </w:rPr>
        <w:t>a)</w:t>
      </w:r>
      <w:r w:rsidRPr="00815BB1">
        <w:rPr>
          <w:rFonts w:eastAsia="Batang"/>
          <w:sz w:val="22"/>
          <w:szCs w:val="22"/>
          <w:lang w:val="fr-CA" w:eastAsia="ko-KR"/>
        </w:rPr>
        <w:tab/>
      </w:r>
      <w:r w:rsidRPr="00815BB1">
        <w:rPr>
          <w:rFonts w:eastAsia="Batang"/>
          <w:color w:val="000000"/>
          <w:sz w:val="22"/>
          <w:szCs w:val="22"/>
          <w:lang w:val="fr-CA" w:eastAsia="ko-KR"/>
        </w:rPr>
        <w:t>élection du président</w:t>
      </w:r>
      <w:r w:rsidRPr="00815BB1">
        <w:rPr>
          <w:rFonts w:eastAsia="Batang"/>
          <w:sz w:val="22"/>
          <w:szCs w:val="22"/>
          <w:lang w:val="fr-CA" w:eastAsia="ko-KR"/>
        </w:rPr>
        <w:t>;</w:t>
      </w:r>
    </w:p>
    <w:p w14:paraId="79FBAEE4" w14:textId="77777777" w:rsidR="00815BB1" w:rsidRPr="00815BB1" w:rsidRDefault="00815BB1" w:rsidP="00815BB1">
      <w:pPr>
        <w:ind w:left="720" w:firstLine="720"/>
        <w:jc w:val="both"/>
        <w:rPr>
          <w:rFonts w:eastAsia="Batang"/>
          <w:sz w:val="22"/>
          <w:szCs w:val="22"/>
          <w:lang w:val="fr-CA" w:eastAsia="ko-KR"/>
        </w:rPr>
      </w:pPr>
      <w:r w:rsidRPr="00815BB1">
        <w:rPr>
          <w:rFonts w:eastAsia="Batang"/>
          <w:sz w:val="22"/>
          <w:szCs w:val="22"/>
          <w:lang w:val="fr-CA" w:eastAsia="ko-KR"/>
        </w:rPr>
        <w:t>b)</w:t>
      </w:r>
      <w:r w:rsidRPr="00815BB1">
        <w:rPr>
          <w:rFonts w:eastAsia="Batang"/>
          <w:sz w:val="22"/>
          <w:szCs w:val="22"/>
          <w:lang w:val="fr-CA" w:eastAsia="ko-KR"/>
        </w:rPr>
        <w:tab/>
      </w:r>
      <w:r w:rsidRPr="00815BB1">
        <w:rPr>
          <w:rFonts w:eastAsia="Batang"/>
          <w:color w:val="000000"/>
          <w:sz w:val="22"/>
          <w:szCs w:val="22"/>
          <w:lang w:val="fr-CA" w:eastAsia="ko-KR"/>
        </w:rPr>
        <w:t>constitution de la Commission de style</w:t>
      </w:r>
      <w:r w:rsidRPr="00815BB1">
        <w:rPr>
          <w:rFonts w:eastAsia="Batang"/>
          <w:sz w:val="22"/>
          <w:szCs w:val="22"/>
          <w:lang w:val="fr-CA" w:eastAsia="ko-KR"/>
        </w:rPr>
        <w:t>;</w:t>
      </w:r>
    </w:p>
    <w:p w14:paraId="47714CCD" w14:textId="77777777" w:rsidR="00815BB1" w:rsidRPr="00815BB1" w:rsidRDefault="00815BB1" w:rsidP="00815BB1">
      <w:pPr>
        <w:ind w:left="720" w:firstLine="720"/>
        <w:jc w:val="both"/>
        <w:rPr>
          <w:rFonts w:eastAsia="Batang"/>
          <w:sz w:val="22"/>
          <w:szCs w:val="22"/>
          <w:lang w:val="fr-CA" w:eastAsia="ko-KR"/>
        </w:rPr>
      </w:pPr>
      <w:r w:rsidRPr="00815BB1">
        <w:rPr>
          <w:rFonts w:eastAsia="Batang"/>
          <w:sz w:val="22"/>
          <w:szCs w:val="22"/>
          <w:lang w:val="fr-CA" w:eastAsia="ko-KR"/>
        </w:rPr>
        <w:t>c)</w:t>
      </w:r>
      <w:r w:rsidRPr="00815BB1">
        <w:rPr>
          <w:rFonts w:eastAsia="Batang"/>
          <w:sz w:val="22"/>
          <w:szCs w:val="22"/>
          <w:lang w:val="fr-CA" w:eastAsia="ko-KR"/>
        </w:rPr>
        <w:tab/>
      </w:r>
      <w:r w:rsidRPr="00815BB1">
        <w:rPr>
          <w:rFonts w:eastAsia="Batang"/>
          <w:color w:val="000000"/>
          <w:sz w:val="22"/>
          <w:szCs w:val="22"/>
          <w:lang w:val="fr-CA" w:eastAsia="ko-KR"/>
        </w:rPr>
        <w:t>ordre du jour définitif de la réunion</w:t>
      </w:r>
      <w:r w:rsidRPr="00815BB1">
        <w:rPr>
          <w:rFonts w:eastAsia="Batang"/>
          <w:sz w:val="22"/>
          <w:szCs w:val="22"/>
          <w:lang w:val="fr-CA" w:eastAsia="ko-KR"/>
        </w:rPr>
        <w:t>;</w:t>
      </w:r>
    </w:p>
    <w:p w14:paraId="609C2492" w14:textId="77777777" w:rsidR="00815BB1" w:rsidRPr="00815BB1" w:rsidRDefault="00815BB1" w:rsidP="00815BB1">
      <w:pPr>
        <w:ind w:left="720" w:firstLine="720"/>
        <w:jc w:val="both"/>
        <w:rPr>
          <w:rFonts w:eastAsia="Batang"/>
          <w:sz w:val="22"/>
          <w:szCs w:val="22"/>
          <w:lang w:val="fr-CA" w:eastAsia="ko-KR"/>
        </w:rPr>
      </w:pPr>
      <w:r w:rsidRPr="00815BB1">
        <w:rPr>
          <w:rFonts w:eastAsia="Batang"/>
          <w:sz w:val="22"/>
          <w:szCs w:val="22"/>
          <w:lang w:val="fr-CA" w:eastAsia="ko-KR"/>
        </w:rPr>
        <w:t>d)</w:t>
      </w:r>
      <w:r w:rsidRPr="00815BB1">
        <w:rPr>
          <w:rFonts w:eastAsia="Batang"/>
          <w:sz w:val="22"/>
          <w:szCs w:val="22"/>
          <w:lang w:val="fr-CA" w:eastAsia="ko-KR"/>
        </w:rPr>
        <w:tab/>
      </w:r>
      <w:r w:rsidRPr="00815BB1">
        <w:rPr>
          <w:rFonts w:eastAsia="Batang"/>
          <w:color w:val="000000"/>
          <w:sz w:val="22"/>
          <w:szCs w:val="22"/>
          <w:lang w:val="fr-CA" w:eastAsia="ko-KR"/>
        </w:rPr>
        <w:t>désignation de commissions et groupes de travail</w:t>
      </w:r>
      <w:r w:rsidRPr="00815BB1">
        <w:rPr>
          <w:rFonts w:eastAsia="Batang"/>
          <w:sz w:val="22"/>
          <w:szCs w:val="22"/>
          <w:lang w:val="fr-CA" w:eastAsia="ko-KR"/>
        </w:rPr>
        <w:t>;</w:t>
      </w:r>
    </w:p>
    <w:p w14:paraId="6133D58C" w14:textId="77777777" w:rsidR="00815BB1" w:rsidRPr="00815BB1" w:rsidRDefault="00815BB1" w:rsidP="00815BB1">
      <w:pPr>
        <w:ind w:left="720" w:firstLine="720"/>
        <w:jc w:val="both"/>
        <w:rPr>
          <w:rFonts w:eastAsia="Batang"/>
          <w:sz w:val="22"/>
          <w:szCs w:val="22"/>
          <w:lang w:val="fr-CA" w:eastAsia="ko-KR"/>
        </w:rPr>
      </w:pPr>
      <w:r w:rsidRPr="00815BB1">
        <w:rPr>
          <w:rFonts w:eastAsia="Batang"/>
          <w:sz w:val="22"/>
          <w:szCs w:val="22"/>
          <w:lang w:val="fr-CA" w:eastAsia="ko-KR"/>
        </w:rPr>
        <w:t>e)</w:t>
      </w:r>
      <w:r w:rsidRPr="00815BB1">
        <w:rPr>
          <w:rFonts w:eastAsia="Batang"/>
          <w:sz w:val="22"/>
          <w:szCs w:val="22"/>
          <w:lang w:val="fr-CA" w:eastAsia="ko-KR"/>
        </w:rPr>
        <w:tab/>
      </w:r>
      <w:r w:rsidRPr="00815BB1">
        <w:rPr>
          <w:rFonts w:eastAsia="Batang"/>
          <w:color w:val="000000"/>
          <w:sz w:val="22"/>
          <w:szCs w:val="22"/>
          <w:lang w:val="fr-CA" w:eastAsia="ko-KR"/>
        </w:rPr>
        <w:t>accord sur la date limite pour le dépôt de propositions</w:t>
      </w:r>
      <w:r w:rsidRPr="00815BB1">
        <w:rPr>
          <w:rFonts w:eastAsia="Batang"/>
          <w:sz w:val="22"/>
          <w:szCs w:val="22"/>
          <w:lang w:val="fr-CA" w:eastAsia="ko-KR"/>
        </w:rPr>
        <w:t>;</w:t>
      </w:r>
    </w:p>
    <w:p w14:paraId="1C9433E7" w14:textId="77777777" w:rsidR="00815BB1" w:rsidRPr="00815BB1" w:rsidRDefault="00815BB1" w:rsidP="00815BB1">
      <w:pPr>
        <w:ind w:left="720" w:firstLine="720"/>
        <w:jc w:val="both"/>
        <w:rPr>
          <w:rFonts w:eastAsia="Batang"/>
          <w:sz w:val="22"/>
          <w:szCs w:val="22"/>
          <w:lang w:val="fr-CA" w:eastAsia="ko-KR"/>
        </w:rPr>
      </w:pPr>
      <w:r w:rsidRPr="00815BB1">
        <w:rPr>
          <w:rFonts w:eastAsia="Batang"/>
          <w:sz w:val="22"/>
          <w:szCs w:val="22"/>
          <w:lang w:val="fr-CA" w:eastAsia="ko-KR"/>
        </w:rPr>
        <w:t>f)</w:t>
      </w:r>
      <w:r w:rsidRPr="00815BB1">
        <w:rPr>
          <w:rFonts w:eastAsia="Batang"/>
          <w:sz w:val="22"/>
          <w:szCs w:val="22"/>
          <w:lang w:val="fr-CA" w:eastAsia="ko-KR"/>
        </w:rPr>
        <w:tab/>
      </w:r>
      <w:r w:rsidRPr="00815BB1">
        <w:rPr>
          <w:rFonts w:eastAsia="Batang"/>
          <w:color w:val="000000"/>
          <w:sz w:val="22"/>
          <w:szCs w:val="22"/>
          <w:lang w:val="fr-CA" w:eastAsia="ko-KR"/>
        </w:rPr>
        <w:t>durée de la réunion</w:t>
      </w:r>
      <w:r w:rsidRPr="00815BB1">
        <w:rPr>
          <w:rFonts w:eastAsia="Batang"/>
          <w:sz w:val="22"/>
          <w:szCs w:val="22"/>
          <w:lang w:val="fr-CA" w:eastAsia="ko-KR"/>
        </w:rPr>
        <w:t>;</w:t>
      </w:r>
    </w:p>
    <w:p w14:paraId="7C97E8CD" w14:textId="07E9A8DF" w:rsidR="00815BB1" w:rsidRPr="00815BB1" w:rsidRDefault="00815BB1" w:rsidP="00815BB1">
      <w:pPr>
        <w:ind w:left="720" w:firstLine="720"/>
        <w:jc w:val="both"/>
        <w:rPr>
          <w:rFonts w:eastAsia="Batang"/>
          <w:sz w:val="22"/>
          <w:szCs w:val="22"/>
          <w:lang w:val="fr-CA" w:eastAsia="ko-KR"/>
        </w:rPr>
      </w:pPr>
      <w:r w:rsidRPr="00815BB1">
        <w:rPr>
          <w:rFonts w:eastAsia="Batang"/>
          <w:sz w:val="22"/>
          <w:szCs w:val="22"/>
          <w:lang w:val="fr-CA" w:eastAsia="ko-KR"/>
        </w:rPr>
        <w:t>g)</w:t>
      </w:r>
      <w:r w:rsidRPr="00815BB1">
        <w:rPr>
          <w:rFonts w:eastAsia="Batang"/>
          <w:sz w:val="22"/>
          <w:szCs w:val="22"/>
          <w:lang w:val="fr-CA" w:eastAsia="ko-KR"/>
        </w:rPr>
        <w:tab/>
        <w:t xml:space="preserve">autres questions </w:t>
      </w:r>
    </w:p>
    <w:p w14:paraId="7D32459A" w14:textId="77777777" w:rsidR="00815BB1" w:rsidRPr="00526E83" w:rsidRDefault="00815BB1" w:rsidP="00815BB1">
      <w:pPr>
        <w:ind w:right="24"/>
        <w:jc w:val="both"/>
        <w:rPr>
          <w:noProof/>
          <w:sz w:val="22"/>
          <w:szCs w:val="22"/>
          <w:lang w:val="fr-FR"/>
        </w:rPr>
      </w:pPr>
    </w:p>
    <w:p w14:paraId="66467AB7" w14:textId="4BA61BF0" w:rsidR="003B6853" w:rsidRPr="009907CE" w:rsidRDefault="003B6853" w:rsidP="003B6853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fr-CA"/>
        </w:rPr>
      </w:pPr>
      <w:bookmarkStart w:id="0" w:name="_Hlk115725493"/>
      <w:r w:rsidRPr="009907CE">
        <w:rPr>
          <w:sz w:val="22"/>
          <w:szCs w:val="22"/>
          <w:lang w:val="fr-CA"/>
        </w:rPr>
        <w:t>Rapport du Secrétariat technique dans le cadre du suivi de la Neuvième Réunion interaméricaine des ministres de l'Éducation</w:t>
      </w:r>
    </w:p>
    <w:bookmarkEnd w:id="0"/>
    <w:p w14:paraId="3B0C8B10" w14:textId="77777777" w:rsidR="003B6853" w:rsidRPr="003B6853" w:rsidRDefault="003B6853" w:rsidP="003B6853">
      <w:pPr>
        <w:tabs>
          <w:tab w:val="left" w:pos="709"/>
          <w:tab w:val="left" w:pos="2160"/>
        </w:tabs>
        <w:ind w:left="1440"/>
        <w:contextualSpacing/>
        <w:jc w:val="both"/>
        <w:rPr>
          <w:bCs/>
          <w:sz w:val="22"/>
          <w:szCs w:val="22"/>
          <w:lang w:val="fr-FR"/>
        </w:rPr>
      </w:pPr>
    </w:p>
    <w:p w14:paraId="093B91A6" w14:textId="5D0C46FF" w:rsidR="00526E83" w:rsidRPr="00526E83" w:rsidRDefault="00526E83" w:rsidP="00526E83">
      <w:pPr>
        <w:numPr>
          <w:ilvl w:val="0"/>
          <w:numId w:val="5"/>
        </w:numPr>
        <w:tabs>
          <w:tab w:val="left" w:pos="709"/>
          <w:tab w:val="left" w:pos="2160"/>
        </w:tabs>
        <w:contextualSpacing/>
        <w:jc w:val="both"/>
        <w:rPr>
          <w:bCs/>
          <w:sz w:val="22"/>
          <w:szCs w:val="22"/>
          <w:lang w:val="fr-FR"/>
        </w:rPr>
      </w:pPr>
      <w:r w:rsidRPr="00526E83">
        <w:rPr>
          <w:sz w:val="22"/>
          <w:szCs w:val="20"/>
          <w:lang w:val="fr-FR"/>
        </w:rPr>
        <w:t>Vers la construction d'un nouveau Pacte éducatif continental dans des contextes de changement</w:t>
      </w:r>
    </w:p>
    <w:p w14:paraId="4D4F36BD" w14:textId="77777777" w:rsidR="00526E83" w:rsidRPr="00526E83" w:rsidRDefault="00526E83" w:rsidP="00526E83">
      <w:pPr>
        <w:tabs>
          <w:tab w:val="left" w:pos="1440"/>
          <w:tab w:val="left" w:pos="2160"/>
        </w:tabs>
        <w:contextualSpacing/>
        <w:jc w:val="both"/>
        <w:rPr>
          <w:bCs/>
          <w:sz w:val="22"/>
          <w:szCs w:val="22"/>
          <w:lang w:val="fr-FR"/>
        </w:rPr>
      </w:pPr>
    </w:p>
    <w:p w14:paraId="72F3DBA8" w14:textId="77777777" w:rsidR="00526E83" w:rsidRPr="00526E83" w:rsidRDefault="00526E83" w:rsidP="00526E83">
      <w:pPr>
        <w:numPr>
          <w:ilvl w:val="0"/>
          <w:numId w:val="5"/>
        </w:numPr>
        <w:tabs>
          <w:tab w:val="left" w:pos="2160"/>
        </w:tabs>
        <w:contextualSpacing/>
        <w:jc w:val="both"/>
        <w:rPr>
          <w:rFonts w:eastAsia="Malgun Gothic"/>
          <w:bCs/>
          <w:sz w:val="22"/>
          <w:szCs w:val="22"/>
          <w:lang w:val="fr-FR"/>
        </w:rPr>
      </w:pPr>
      <w:r w:rsidRPr="00526E83">
        <w:rPr>
          <w:sz w:val="22"/>
          <w:szCs w:val="20"/>
          <w:lang w:val="fr-FR"/>
        </w:rPr>
        <w:t>Une approche systémique pour construire des systèmes éducatifs résilients</w:t>
      </w:r>
    </w:p>
    <w:p w14:paraId="103EA48F" w14:textId="77777777" w:rsidR="00526E83" w:rsidRPr="00526E83" w:rsidRDefault="00526E83" w:rsidP="00526E83">
      <w:pPr>
        <w:tabs>
          <w:tab w:val="left" w:pos="1440"/>
          <w:tab w:val="left" w:pos="2160"/>
        </w:tabs>
        <w:contextualSpacing/>
        <w:rPr>
          <w:bCs/>
          <w:sz w:val="22"/>
          <w:szCs w:val="22"/>
          <w:highlight w:val="yellow"/>
          <w:lang w:val="fr-FR"/>
        </w:rPr>
      </w:pPr>
    </w:p>
    <w:p w14:paraId="4E3BC469" w14:textId="77777777" w:rsidR="00526E83" w:rsidRPr="00526E83" w:rsidRDefault="00526E83" w:rsidP="00526E83">
      <w:pPr>
        <w:numPr>
          <w:ilvl w:val="0"/>
          <w:numId w:val="5"/>
        </w:numPr>
        <w:tabs>
          <w:tab w:val="left" w:pos="2160"/>
        </w:tabs>
        <w:contextualSpacing/>
        <w:jc w:val="both"/>
        <w:rPr>
          <w:bCs/>
          <w:sz w:val="22"/>
          <w:szCs w:val="22"/>
          <w:lang w:val="fr-FR"/>
        </w:rPr>
      </w:pPr>
      <w:r w:rsidRPr="00526E83">
        <w:rPr>
          <w:sz w:val="22"/>
          <w:szCs w:val="20"/>
          <w:lang w:val="fr-FR"/>
        </w:rPr>
        <w:t>Programme intersectoriel</w:t>
      </w:r>
    </w:p>
    <w:p w14:paraId="65EACE67" w14:textId="77777777" w:rsidR="00526E83" w:rsidRPr="00526E83" w:rsidRDefault="00526E83" w:rsidP="00526E83">
      <w:pPr>
        <w:tabs>
          <w:tab w:val="left" w:pos="709"/>
          <w:tab w:val="left" w:pos="2160"/>
        </w:tabs>
        <w:contextualSpacing/>
        <w:jc w:val="both"/>
        <w:rPr>
          <w:bCs/>
          <w:sz w:val="22"/>
          <w:szCs w:val="22"/>
          <w:lang w:val="fr-FR"/>
        </w:rPr>
      </w:pPr>
    </w:p>
    <w:p w14:paraId="5ABA291B" w14:textId="7CE517F6" w:rsidR="00E2744A" w:rsidRPr="00E2744A" w:rsidRDefault="00526E83" w:rsidP="00E2744A">
      <w:pPr>
        <w:numPr>
          <w:ilvl w:val="0"/>
          <w:numId w:val="5"/>
        </w:numPr>
        <w:contextualSpacing/>
        <w:jc w:val="both"/>
        <w:rPr>
          <w:rFonts w:eastAsiaTheme="minorEastAsia"/>
          <w:sz w:val="22"/>
          <w:szCs w:val="22"/>
          <w:lang w:val="fr-FR" w:eastAsia="ko-KR"/>
        </w:rPr>
      </w:pPr>
      <w:r w:rsidRPr="00E2744A">
        <w:rPr>
          <w:rFonts w:eastAsia="Malgun Gothic"/>
          <w:sz w:val="22"/>
          <w:szCs w:val="22"/>
          <w:lang w:val="fr-FR" w:eastAsia="ko-KR"/>
        </w:rPr>
        <w:t>Réception des offres d’accueil de la Douzième Réunion interaméricaine des ministres de l’éducation</w:t>
      </w:r>
      <w:r w:rsidR="00E2744A" w:rsidRPr="00E2744A">
        <w:rPr>
          <w:rFonts w:eastAsia="Malgun Gothic"/>
          <w:sz w:val="22"/>
          <w:szCs w:val="22"/>
          <w:lang w:val="fr-FR" w:eastAsia="ko-KR"/>
        </w:rPr>
        <w:t xml:space="preserve">, </w:t>
      </w:r>
      <w:r w:rsidR="00E2744A" w:rsidRPr="00E2744A">
        <w:rPr>
          <w:sz w:val="22"/>
          <w:szCs w:val="22"/>
          <w:lang w:val="fr-FR"/>
        </w:rPr>
        <w:t>la création de groupes de travail du Com</w:t>
      </w:r>
      <w:r w:rsidR="00E2744A">
        <w:rPr>
          <w:sz w:val="22"/>
          <w:szCs w:val="22"/>
          <w:lang w:val="fr-FR"/>
        </w:rPr>
        <w:t>mission</w:t>
      </w:r>
      <w:r w:rsidR="00E2744A" w:rsidRPr="00E2744A">
        <w:rPr>
          <w:sz w:val="22"/>
          <w:szCs w:val="22"/>
          <w:lang w:val="fr-FR"/>
        </w:rPr>
        <w:t xml:space="preserve"> interaméricain</w:t>
      </w:r>
      <w:r w:rsidR="00E2744A">
        <w:rPr>
          <w:sz w:val="22"/>
          <w:szCs w:val="22"/>
          <w:lang w:val="fr-FR"/>
        </w:rPr>
        <w:t>e</w:t>
      </w:r>
      <w:r w:rsidR="00E2744A" w:rsidRPr="00E2744A">
        <w:rPr>
          <w:sz w:val="22"/>
          <w:szCs w:val="22"/>
          <w:lang w:val="fr-FR"/>
        </w:rPr>
        <w:t xml:space="preserve"> de l’éducation et l’élection de ses autorités</w:t>
      </w:r>
    </w:p>
    <w:p w14:paraId="4B52EBA5" w14:textId="77777777" w:rsidR="00E2744A" w:rsidRPr="00E2744A" w:rsidRDefault="00E2744A" w:rsidP="00E2744A">
      <w:pPr>
        <w:ind w:left="1440"/>
        <w:jc w:val="both"/>
        <w:rPr>
          <w:sz w:val="22"/>
          <w:szCs w:val="22"/>
          <w:lang w:val="fr-FR"/>
        </w:rPr>
      </w:pPr>
    </w:p>
    <w:p w14:paraId="4EDA897C" w14:textId="19401ADA" w:rsidR="00526E83" w:rsidRPr="00526E83" w:rsidRDefault="00526E83" w:rsidP="00526E83">
      <w:pPr>
        <w:numPr>
          <w:ilvl w:val="0"/>
          <w:numId w:val="5"/>
        </w:numPr>
        <w:jc w:val="both"/>
        <w:rPr>
          <w:sz w:val="22"/>
          <w:szCs w:val="22"/>
          <w:lang w:val="fr-FR"/>
        </w:rPr>
      </w:pPr>
      <w:r w:rsidRPr="00526E83">
        <w:rPr>
          <w:sz w:val="22"/>
          <w:szCs w:val="20"/>
          <w:lang w:val="fr-FR"/>
        </w:rPr>
        <w:t>Examen et approbation du projet de Programme éducatif interaméricain 2022-2027, du projet de Déclaration continentale sur l’éducation et du projet de Plan d'action continental sur l’éducation</w:t>
      </w:r>
    </w:p>
    <w:p w14:paraId="30D93C34" w14:textId="77777777" w:rsidR="00526E83" w:rsidRPr="00526E83" w:rsidRDefault="00526E83" w:rsidP="00526E83">
      <w:pPr>
        <w:ind w:right="24"/>
        <w:jc w:val="both"/>
        <w:rPr>
          <w:bCs/>
          <w:sz w:val="22"/>
          <w:szCs w:val="22"/>
          <w:lang w:val="fr-FR"/>
        </w:rPr>
      </w:pPr>
    </w:p>
    <w:p w14:paraId="18E76EC9" w14:textId="501E89BF" w:rsidR="00526E83" w:rsidRPr="00526E83" w:rsidRDefault="00526E83" w:rsidP="00526E83">
      <w:pPr>
        <w:numPr>
          <w:ilvl w:val="0"/>
          <w:numId w:val="5"/>
        </w:numPr>
        <w:jc w:val="both"/>
        <w:rPr>
          <w:bCs/>
          <w:color w:val="212121"/>
          <w:sz w:val="22"/>
          <w:szCs w:val="22"/>
          <w:shd w:val="clear" w:color="auto" w:fill="FFFFFF"/>
          <w:lang w:val="fr-FR"/>
        </w:rPr>
      </w:pPr>
      <w:r w:rsidRPr="00526E83">
        <w:rPr>
          <w:sz w:val="22"/>
          <w:szCs w:val="20"/>
          <w:lang w:val="fr-FR"/>
        </w:rPr>
        <w:t>Autres questions</w:t>
      </w:r>
      <w:r w:rsidRPr="00526E83">
        <w:rPr>
          <w:noProof/>
          <w:sz w:val="20"/>
          <w:szCs w:val="20"/>
          <w:lang w:val="fr-CA"/>
        </w:rPr>
        <w:t xml:space="preserve"> </w:t>
      </w:r>
    </w:p>
    <w:p w14:paraId="195FA0EE" w14:textId="0AC3D8DC" w:rsidR="00F4213B" w:rsidRPr="00F4213B" w:rsidRDefault="004958E1" w:rsidP="00F4213B">
      <w:pPr>
        <w:ind w:right="-2"/>
        <w:jc w:val="center"/>
        <w:rPr>
          <w:sz w:val="22"/>
          <w:szCs w:val="22"/>
          <w:lang w:val="fr-CA"/>
        </w:rPr>
      </w:pPr>
      <w:r>
        <w:rPr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9265" behindDoc="0" locked="1" layoutInCell="1" allowOverlap="1" wp14:anchorId="16631ADC" wp14:editId="5D81320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A536C8" w14:textId="539D620B" w:rsidR="004958E1" w:rsidRPr="004958E1" w:rsidRDefault="004958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9907CE">
                              <w:rPr>
                                <w:noProof/>
                                <w:sz w:val="18"/>
                              </w:rPr>
                              <w:t>CIDED00293F02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31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06A536C8" w14:textId="539D620B" w:rsidR="004958E1" w:rsidRPr="004958E1" w:rsidRDefault="004958E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9907CE">
                        <w:rPr>
                          <w:noProof/>
                          <w:sz w:val="18"/>
                        </w:rPr>
                        <w:t>CIDED00293F02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4213B" w:rsidRPr="00F4213B" w:rsidSect="00B32D7C">
      <w:headerReference w:type="even" r:id="rId13"/>
      <w:headerReference w:type="default" r:id="rId14"/>
      <w:headerReference w:type="first" r:id="rId15"/>
      <w:pgSz w:w="12240" w:h="15840" w:code="1"/>
      <w:pgMar w:top="2160" w:right="1080" w:bottom="1296" w:left="1699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F530" w14:textId="77777777" w:rsidR="000A5A00" w:rsidRPr="006C7BB6" w:rsidRDefault="000A5A00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endnote>
  <w:endnote w:type="continuationSeparator" w:id="0">
    <w:p w14:paraId="0195FADA" w14:textId="77777777" w:rsidR="000A5A00" w:rsidRPr="006C7BB6" w:rsidRDefault="000A5A00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endnote>
  <w:endnote w:type="continuationNotice" w:id="1">
    <w:p w14:paraId="36FFB01B" w14:textId="77777777" w:rsidR="000A5A00" w:rsidRDefault="000A5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5129" w14:textId="77777777" w:rsidR="000A5A00" w:rsidRPr="006C7BB6" w:rsidRDefault="000A5A00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footnote>
  <w:footnote w:type="continuationSeparator" w:id="0">
    <w:p w14:paraId="5C524797" w14:textId="77777777" w:rsidR="000A5A00" w:rsidRPr="006C7BB6" w:rsidRDefault="000A5A00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footnote>
  <w:footnote w:type="continuationNotice" w:id="1">
    <w:p w14:paraId="6F007146" w14:textId="77777777" w:rsidR="000A5A00" w:rsidRDefault="000A5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0F41" w14:textId="77777777" w:rsidR="00270DD4" w:rsidRDefault="00E2133B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Pr="006C7BB6">
      <w:rPr>
        <w:rStyle w:val="PageNumber"/>
        <w:noProof/>
      </w:rPr>
      <w:t>2</w:t>
    </w:r>
    <w:r w:rsidRPr="006C7BB6">
      <w:rPr>
        <w:rStyle w:val="PageNumber"/>
        <w:noProof/>
      </w:rPr>
      <w:fldChar w:fldCharType="end"/>
    </w:r>
  </w:p>
  <w:p w14:paraId="4F8E1E28" w14:textId="77777777" w:rsidR="00DF6174" w:rsidRPr="006C7BB6" w:rsidRDefault="00DF6174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97CC" w14:textId="67834638" w:rsidR="00EF589B" w:rsidRDefault="00EF589B">
    <w:pPr>
      <w:pStyle w:val="Header"/>
      <w:jc w:val="center"/>
    </w:pPr>
    <w:r>
      <w:t xml:space="preserve">- </w:t>
    </w:r>
    <w:sdt>
      <w:sdtPr>
        <w:id w:val="71165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8ECA" w14:textId="77777777" w:rsidR="00270DD4" w:rsidRDefault="00E213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BB618" wp14:editId="54C5B08D">
              <wp:simplePos x="0" y="0"/>
              <wp:positionH relativeFrom="column">
                <wp:posOffset>457200</wp:posOffset>
              </wp:positionH>
              <wp:positionV relativeFrom="paragraph">
                <wp:posOffset>-257810</wp:posOffset>
              </wp:positionV>
              <wp:extent cx="4686300" cy="6858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2F88D" w14:textId="77777777" w:rsidR="00270DD4" w:rsidRPr="00526E83" w:rsidRDefault="00E2133B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 w:rsidRPr="00526E83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ORGANISATION DES ÉTATS AMÉRICAINS</w:t>
                          </w:r>
                        </w:p>
                        <w:p w14:paraId="55D5FF34" w14:textId="77777777" w:rsidR="00270DD4" w:rsidRPr="00526E83" w:rsidRDefault="00E2133B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 w:rsidRPr="00526E83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Conseil interaméricain pour le développement intégré</w:t>
                          </w:r>
                        </w:p>
                        <w:p w14:paraId="0DAC60C2" w14:textId="77777777" w:rsidR="00270DD4" w:rsidRPr="00526E83" w:rsidRDefault="00E2133B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26E83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BB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-20.3pt;width:36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T8QEAAMo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" stroked="f">
              <v:textbox>
                <w:txbxContent>
                  <w:p w14:paraId="3F12F88D" w14:textId="77777777" w:rsidR="00270DD4" w:rsidRPr="00526E83" w:rsidRDefault="00E2133B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</w:pPr>
                    <w:r w:rsidRPr="00526E83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fr-FR"/>
                      </w:rPr>
                      <w:t>ORGANISATION DES ÉTATS AMÉRICAINS</w:t>
                    </w:r>
                  </w:p>
                  <w:p w14:paraId="55D5FF34" w14:textId="77777777" w:rsidR="00270DD4" w:rsidRPr="00526E83" w:rsidRDefault="00E2133B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</w:pPr>
                    <w:r w:rsidRPr="00526E83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fr-FR"/>
                      </w:rPr>
                      <w:t>Conseil interaméricain pour le développement intégré</w:t>
                    </w:r>
                  </w:p>
                  <w:p w14:paraId="0DAC60C2" w14:textId="77777777" w:rsidR="00270DD4" w:rsidRPr="00526E83" w:rsidRDefault="00E2133B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26E83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4DF5"/>
    <w:multiLevelType w:val="hybridMultilevel"/>
    <w:tmpl w:val="9610849E"/>
    <w:lvl w:ilvl="0" w:tplc="238032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C745F3"/>
    <w:multiLevelType w:val="hybridMultilevel"/>
    <w:tmpl w:val="69FC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E54A1"/>
    <w:multiLevelType w:val="hybridMultilevel"/>
    <w:tmpl w:val="01FA250E"/>
    <w:lvl w:ilvl="0" w:tplc="A7C81710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54183207">
    <w:abstractNumId w:val="0"/>
  </w:num>
  <w:num w:numId="2" w16cid:durableId="1177843094">
    <w:abstractNumId w:val="3"/>
  </w:num>
  <w:num w:numId="3" w16cid:durableId="1404064639">
    <w:abstractNumId w:val="1"/>
  </w:num>
  <w:num w:numId="4" w16cid:durableId="60905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69396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E"/>
    <w:rsid w:val="000012AA"/>
    <w:rsid w:val="00002AFF"/>
    <w:rsid w:val="00005EBE"/>
    <w:rsid w:val="000114F4"/>
    <w:rsid w:val="00011902"/>
    <w:rsid w:val="00011C81"/>
    <w:rsid w:val="00022E7A"/>
    <w:rsid w:val="00023199"/>
    <w:rsid w:val="00025D2E"/>
    <w:rsid w:val="000273FB"/>
    <w:rsid w:val="00031F3B"/>
    <w:rsid w:val="00032517"/>
    <w:rsid w:val="00033455"/>
    <w:rsid w:val="00035DBA"/>
    <w:rsid w:val="00040A03"/>
    <w:rsid w:val="00043856"/>
    <w:rsid w:val="00046967"/>
    <w:rsid w:val="000504CA"/>
    <w:rsid w:val="00054752"/>
    <w:rsid w:val="00056FC0"/>
    <w:rsid w:val="000643F2"/>
    <w:rsid w:val="00066D21"/>
    <w:rsid w:val="00076DDC"/>
    <w:rsid w:val="00086848"/>
    <w:rsid w:val="00090A74"/>
    <w:rsid w:val="00090F71"/>
    <w:rsid w:val="000918FC"/>
    <w:rsid w:val="00093648"/>
    <w:rsid w:val="00093C1A"/>
    <w:rsid w:val="000A301E"/>
    <w:rsid w:val="000A5A00"/>
    <w:rsid w:val="000B04A4"/>
    <w:rsid w:val="000B2539"/>
    <w:rsid w:val="000B3E3C"/>
    <w:rsid w:val="000B597F"/>
    <w:rsid w:val="000B7729"/>
    <w:rsid w:val="000C36EB"/>
    <w:rsid w:val="000C4607"/>
    <w:rsid w:val="000C5359"/>
    <w:rsid w:val="000C78FE"/>
    <w:rsid w:val="000D24C6"/>
    <w:rsid w:val="000D53D0"/>
    <w:rsid w:val="000E22A5"/>
    <w:rsid w:val="000E28CA"/>
    <w:rsid w:val="000E2D16"/>
    <w:rsid w:val="000E4AF0"/>
    <w:rsid w:val="000F11AE"/>
    <w:rsid w:val="000F2F24"/>
    <w:rsid w:val="000F668F"/>
    <w:rsid w:val="000F7ECE"/>
    <w:rsid w:val="00100348"/>
    <w:rsid w:val="0010038D"/>
    <w:rsid w:val="00104126"/>
    <w:rsid w:val="0011347F"/>
    <w:rsid w:val="00115989"/>
    <w:rsid w:val="00116FA7"/>
    <w:rsid w:val="00120783"/>
    <w:rsid w:val="0012523A"/>
    <w:rsid w:val="00125FF5"/>
    <w:rsid w:val="0012643F"/>
    <w:rsid w:val="001265D9"/>
    <w:rsid w:val="00127033"/>
    <w:rsid w:val="001279DA"/>
    <w:rsid w:val="00130AC3"/>
    <w:rsid w:val="001318E7"/>
    <w:rsid w:val="001344F4"/>
    <w:rsid w:val="0014278F"/>
    <w:rsid w:val="00144F57"/>
    <w:rsid w:val="00145B28"/>
    <w:rsid w:val="00147330"/>
    <w:rsid w:val="00147E30"/>
    <w:rsid w:val="0015030C"/>
    <w:rsid w:val="0015052F"/>
    <w:rsid w:val="001534D9"/>
    <w:rsid w:val="00155249"/>
    <w:rsid w:val="00157625"/>
    <w:rsid w:val="001606D2"/>
    <w:rsid w:val="001611C9"/>
    <w:rsid w:val="00161D86"/>
    <w:rsid w:val="00166D6C"/>
    <w:rsid w:val="001672B4"/>
    <w:rsid w:val="00167780"/>
    <w:rsid w:val="00171A25"/>
    <w:rsid w:val="0017730F"/>
    <w:rsid w:val="00182732"/>
    <w:rsid w:val="00193085"/>
    <w:rsid w:val="00193B87"/>
    <w:rsid w:val="00195DF7"/>
    <w:rsid w:val="001972B8"/>
    <w:rsid w:val="001A424F"/>
    <w:rsid w:val="001B1726"/>
    <w:rsid w:val="001B1EB5"/>
    <w:rsid w:val="001B3F07"/>
    <w:rsid w:val="001C491A"/>
    <w:rsid w:val="001C4E4C"/>
    <w:rsid w:val="001C6619"/>
    <w:rsid w:val="001C6AB0"/>
    <w:rsid w:val="001D1A87"/>
    <w:rsid w:val="001D2C2A"/>
    <w:rsid w:val="001D405A"/>
    <w:rsid w:val="001E4377"/>
    <w:rsid w:val="001E775C"/>
    <w:rsid w:val="001F3715"/>
    <w:rsid w:val="001F4177"/>
    <w:rsid w:val="001F5904"/>
    <w:rsid w:val="001F662C"/>
    <w:rsid w:val="00204692"/>
    <w:rsid w:val="00206705"/>
    <w:rsid w:val="00207CAE"/>
    <w:rsid w:val="00212DBE"/>
    <w:rsid w:val="00213456"/>
    <w:rsid w:val="00214E69"/>
    <w:rsid w:val="0021628F"/>
    <w:rsid w:val="002228F2"/>
    <w:rsid w:val="00222E1A"/>
    <w:rsid w:val="0022378D"/>
    <w:rsid w:val="0022432A"/>
    <w:rsid w:val="0022681D"/>
    <w:rsid w:val="0022756F"/>
    <w:rsid w:val="00234792"/>
    <w:rsid w:val="00234863"/>
    <w:rsid w:val="00235395"/>
    <w:rsid w:val="00235F02"/>
    <w:rsid w:val="00236AAF"/>
    <w:rsid w:val="002412AE"/>
    <w:rsid w:val="00245DFC"/>
    <w:rsid w:val="002462CD"/>
    <w:rsid w:val="002466E6"/>
    <w:rsid w:val="0025416C"/>
    <w:rsid w:val="00254500"/>
    <w:rsid w:val="00254974"/>
    <w:rsid w:val="00254A21"/>
    <w:rsid w:val="00254DC2"/>
    <w:rsid w:val="00255A56"/>
    <w:rsid w:val="0026224E"/>
    <w:rsid w:val="00262418"/>
    <w:rsid w:val="00264A46"/>
    <w:rsid w:val="002664C8"/>
    <w:rsid w:val="00267C47"/>
    <w:rsid w:val="00270DD4"/>
    <w:rsid w:val="002749D0"/>
    <w:rsid w:val="00284353"/>
    <w:rsid w:val="00286BE1"/>
    <w:rsid w:val="0028787A"/>
    <w:rsid w:val="00291220"/>
    <w:rsid w:val="00291F22"/>
    <w:rsid w:val="00292CEF"/>
    <w:rsid w:val="00292D9D"/>
    <w:rsid w:val="002979D5"/>
    <w:rsid w:val="002A4FBD"/>
    <w:rsid w:val="002A6313"/>
    <w:rsid w:val="002B1863"/>
    <w:rsid w:val="002B18B9"/>
    <w:rsid w:val="002B26FC"/>
    <w:rsid w:val="002C4AD7"/>
    <w:rsid w:val="002C4C5A"/>
    <w:rsid w:val="002C4D86"/>
    <w:rsid w:val="002C61D3"/>
    <w:rsid w:val="002C7D76"/>
    <w:rsid w:val="002D1E41"/>
    <w:rsid w:val="002D616E"/>
    <w:rsid w:val="002D6E29"/>
    <w:rsid w:val="002E1FFD"/>
    <w:rsid w:val="002E3770"/>
    <w:rsid w:val="002E620E"/>
    <w:rsid w:val="002F1817"/>
    <w:rsid w:val="002F3903"/>
    <w:rsid w:val="002F398B"/>
    <w:rsid w:val="002F50CF"/>
    <w:rsid w:val="00300AE6"/>
    <w:rsid w:val="00306C66"/>
    <w:rsid w:val="00312FBE"/>
    <w:rsid w:val="0031623E"/>
    <w:rsid w:val="003178A5"/>
    <w:rsid w:val="00320F95"/>
    <w:rsid w:val="003212C7"/>
    <w:rsid w:val="0032218F"/>
    <w:rsid w:val="003222F7"/>
    <w:rsid w:val="003235D2"/>
    <w:rsid w:val="003274E6"/>
    <w:rsid w:val="0033273A"/>
    <w:rsid w:val="0033585D"/>
    <w:rsid w:val="003378A3"/>
    <w:rsid w:val="0034257C"/>
    <w:rsid w:val="00343E2F"/>
    <w:rsid w:val="0034560B"/>
    <w:rsid w:val="00351391"/>
    <w:rsid w:val="00353391"/>
    <w:rsid w:val="00353396"/>
    <w:rsid w:val="00355583"/>
    <w:rsid w:val="003576CF"/>
    <w:rsid w:val="00360C4C"/>
    <w:rsid w:val="00363577"/>
    <w:rsid w:val="00370462"/>
    <w:rsid w:val="00372EA9"/>
    <w:rsid w:val="00375FCD"/>
    <w:rsid w:val="00382EBC"/>
    <w:rsid w:val="00391D08"/>
    <w:rsid w:val="0039233C"/>
    <w:rsid w:val="003A0BB5"/>
    <w:rsid w:val="003A13F2"/>
    <w:rsid w:val="003A70A0"/>
    <w:rsid w:val="003B1635"/>
    <w:rsid w:val="003B1939"/>
    <w:rsid w:val="003B4374"/>
    <w:rsid w:val="003B4E79"/>
    <w:rsid w:val="003B6853"/>
    <w:rsid w:val="003B758C"/>
    <w:rsid w:val="003C1F35"/>
    <w:rsid w:val="003C44FE"/>
    <w:rsid w:val="003C67FB"/>
    <w:rsid w:val="003D00B6"/>
    <w:rsid w:val="003D207D"/>
    <w:rsid w:val="003E128B"/>
    <w:rsid w:val="003E19AE"/>
    <w:rsid w:val="003E558A"/>
    <w:rsid w:val="003E56CD"/>
    <w:rsid w:val="003E7F0E"/>
    <w:rsid w:val="003F0763"/>
    <w:rsid w:val="003F13A8"/>
    <w:rsid w:val="003F4959"/>
    <w:rsid w:val="003F62F8"/>
    <w:rsid w:val="004041B1"/>
    <w:rsid w:val="00404B49"/>
    <w:rsid w:val="004052AD"/>
    <w:rsid w:val="0041150B"/>
    <w:rsid w:val="00413456"/>
    <w:rsid w:val="004142B0"/>
    <w:rsid w:val="00415922"/>
    <w:rsid w:val="00416648"/>
    <w:rsid w:val="00421045"/>
    <w:rsid w:val="00421666"/>
    <w:rsid w:val="00424738"/>
    <w:rsid w:val="004249F9"/>
    <w:rsid w:val="00424E0A"/>
    <w:rsid w:val="00425F68"/>
    <w:rsid w:val="00430FA2"/>
    <w:rsid w:val="004310D1"/>
    <w:rsid w:val="00431CA7"/>
    <w:rsid w:val="00435515"/>
    <w:rsid w:val="00441371"/>
    <w:rsid w:val="00443818"/>
    <w:rsid w:val="004473A2"/>
    <w:rsid w:val="00450E1A"/>
    <w:rsid w:val="00452726"/>
    <w:rsid w:val="00454036"/>
    <w:rsid w:val="00456745"/>
    <w:rsid w:val="00456E9C"/>
    <w:rsid w:val="00460529"/>
    <w:rsid w:val="00470CFE"/>
    <w:rsid w:val="0047283F"/>
    <w:rsid w:val="0047308E"/>
    <w:rsid w:val="0047754C"/>
    <w:rsid w:val="00477E83"/>
    <w:rsid w:val="00480400"/>
    <w:rsid w:val="00486513"/>
    <w:rsid w:val="004866C5"/>
    <w:rsid w:val="00491252"/>
    <w:rsid w:val="00493290"/>
    <w:rsid w:val="004936D5"/>
    <w:rsid w:val="004955BA"/>
    <w:rsid w:val="004958E1"/>
    <w:rsid w:val="00496662"/>
    <w:rsid w:val="004967FA"/>
    <w:rsid w:val="004979BD"/>
    <w:rsid w:val="004A0D31"/>
    <w:rsid w:val="004B0E25"/>
    <w:rsid w:val="004B1ED8"/>
    <w:rsid w:val="004B759A"/>
    <w:rsid w:val="004C6DD7"/>
    <w:rsid w:val="004D0419"/>
    <w:rsid w:val="004D1BB8"/>
    <w:rsid w:val="004D37E9"/>
    <w:rsid w:val="004D421B"/>
    <w:rsid w:val="004D624E"/>
    <w:rsid w:val="004D67DE"/>
    <w:rsid w:val="004D7308"/>
    <w:rsid w:val="004D74A5"/>
    <w:rsid w:val="004E3220"/>
    <w:rsid w:val="004E4356"/>
    <w:rsid w:val="004F1813"/>
    <w:rsid w:val="004F68BC"/>
    <w:rsid w:val="004F6AAE"/>
    <w:rsid w:val="0050183D"/>
    <w:rsid w:val="00502A58"/>
    <w:rsid w:val="00504C90"/>
    <w:rsid w:val="00510921"/>
    <w:rsid w:val="0051160A"/>
    <w:rsid w:val="00513F80"/>
    <w:rsid w:val="00515224"/>
    <w:rsid w:val="005170C6"/>
    <w:rsid w:val="005201AD"/>
    <w:rsid w:val="00526E83"/>
    <w:rsid w:val="0053138E"/>
    <w:rsid w:val="00532C24"/>
    <w:rsid w:val="00533563"/>
    <w:rsid w:val="00537210"/>
    <w:rsid w:val="00537531"/>
    <w:rsid w:val="00537BE7"/>
    <w:rsid w:val="005400F9"/>
    <w:rsid w:val="00542AF9"/>
    <w:rsid w:val="005439D8"/>
    <w:rsid w:val="005467BF"/>
    <w:rsid w:val="0055020E"/>
    <w:rsid w:val="00552B7D"/>
    <w:rsid w:val="005553B8"/>
    <w:rsid w:val="00557169"/>
    <w:rsid w:val="00565464"/>
    <w:rsid w:val="00566320"/>
    <w:rsid w:val="00566A74"/>
    <w:rsid w:val="00567D8F"/>
    <w:rsid w:val="00570529"/>
    <w:rsid w:val="0057613D"/>
    <w:rsid w:val="005778A5"/>
    <w:rsid w:val="00580904"/>
    <w:rsid w:val="00582344"/>
    <w:rsid w:val="00583193"/>
    <w:rsid w:val="00585347"/>
    <w:rsid w:val="0058696C"/>
    <w:rsid w:val="00593F29"/>
    <w:rsid w:val="00595E36"/>
    <w:rsid w:val="00597863"/>
    <w:rsid w:val="005A1C25"/>
    <w:rsid w:val="005A4074"/>
    <w:rsid w:val="005A41FB"/>
    <w:rsid w:val="005A51B6"/>
    <w:rsid w:val="005B5774"/>
    <w:rsid w:val="005B7891"/>
    <w:rsid w:val="005C21D4"/>
    <w:rsid w:val="005D080D"/>
    <w:rsid w:val="005D17EC"/>
    <w:rsid w:val="005D3FA4"/>
    <w:rsid w:val="005E1248"/>
    <w:rsid w:val="005E48A4"/>
    <w:rsid w:val="005E4EB5"/>
    <w:rsid w:val="005E6C9C"/>
    <w:rsid w:val="005F0A78"/>
    <w:rsid w:val="005F79AC"/>
    <w:rsid w:val="00601234"/>
    <w:rsid w:val="0060457F"/>
    <w:rsid w:val="006103B7"/>
    <w:rsid w:val="0061620C"/>
    <w:rsid w:val="006169E9"/>
    <w:rsid w:val="0062010A"/>
    <w:rsid w:val="00620687"/>
    <w:rsid w:val="00623405"/>
    <w:rsid w:val="00624DF8"/>
    <w:rsid w:val="006251E9"/>
    <w:rsid w:val="0063309C"/>
    <w:rsid w:val="00635931"/>
    <w:rsid w:val="006368B4"/>
    <w:rsid w:val="00641E3A"/>
    <w:rsid w:val="006449E8"/>
    <w:rsid w:val="00645E02"/>
    <w:rsid w:val="0064633F"/>
    <w:rsid w:val="0066306C"/>
    <w:rsid w:val="00663572"/>
    <w:rsid w:val="006652AF"/>
    <w:rsid w:val="00666288"/>
    <w:rsid w:val="0067263A"/>
    <w:rsid w:val="00681A03"/>
    <w:rsid w:val="00683040"/>
    <w:rsid w:val="00684FB5"/>
    <w:rsid w:val="00685F77"/>
    <w:rsid w:val="00686938"/>
    <w:rsid w:val="00687A40"/>
    <w:rsid w:val="0069060D"/>
    <w:rsid w:val="0069374C"/>
    <w:rsid w:val="0069623E"/>
    <w:rsid w:val="00696FCD"/>
    <w:rsid w:val="00697498"/>
    <w:rsid w:val="006A36B6"/>
    <w:rsid w:val="006A43AD"/>
    <w:rsid w:val="006A4871"/>
    <w:rsid w:val="006A5604"/>
    <w:rsid w:val="006A5764"/>
    <w:rsid w:val="006A709F"/>
    <w:rsid w:val="006B6EEB"/>
    <w:rsid w:val="006C3D51"/>
    <w:rsid w:val="006D2322"/>
    <w:rsid w:val="006D460A"/>
    <w:rsid w:val="006D5DAB"/>
    <w:rsid w:val="006E056C"/>
    <w:rsid w:val="006E4C70"/>
    <w:rsid w:val="006F18EF"/>
    <w:rsid w:val="006F21CF"/>
    <w:rsid w:val="006F743C"/>
    <w:rsid w:val="00701885"/>
    <w:rsid w:val="00705465"/>
    <w:rsid w:val="007120CB"/>
    <w:rsid w:val="00712BE1"/>
    <w:rsid w:val="00714F3E"/>
    <w:rsid w:val="00715378"/>
    <w:rsid w:val="00717E46"/>
    <w:rsid w:val="00725D99"/>
    <w:rsid w:val="00731536"/>
    <w:rsid w:val="007325EE"/>
    <w:rsid w:val="00733EF1"/>
    <w:rsid w:val="00734957"/>
    <w:rsid w:val="00735238"/>
    <w:rsid w:val="007418A8"/>
    <w:rsid w:val="0074319D"/>
    <w:rsid w:val="00743BED"/>
    <w:rsid w:val="00743D75"/>
    <w:rsid w:val="0074463B"/>
    <w:rsid w:val="007459D5"/>
    <w:rsid w:val="007478E0"/>
    <w:rsid w:val="0075038B"/>
    <w:rsid w:val="00751FD3"/>
    <w:rsid w:val="007522E4"/>
    <w:rsid w:val="00752646"/>
    <w:rsid w:val="00752B20"/>
    <w:rsid w:val="00753F08"/>
    <w:rsid w:val="00761733"/>
    <w:rsid w:val="00761C49"/>
    <w:rsid w:val="0076230B"/>
    <w:rsid w:val="00764324"/>
    <w:rsid w:val="0076479F"/>
    <w:rsid w:val="00765332"/>
    <w:rsid w:val="00765FDC"/>
    <w:rsid w:val="00766BF2"/>
    <w:rsid w:val="007675E9"/>
    <w:rsid w:val="00774004"/>
    <w:rsid w:val="00776C40"/>
    <w:rsid w:val="00777697"/>
    <w:rsid w:val="007841F6"/>
    <w:rsid w:val="007851B3"/>
    <w:rsid w:val="00786F13"/>
    <w:rsid w:val="00791690"/>
    <w:rsid w:val="007A0625"/>
    <w:rsid w:val="007A13E5"/>
    <w:rsid w:val="007A2CF5"/>
    <w:rsid w:val="007A33F8"/>
    <w:rsid w:val="007A3526"/>
    <w:rsid w:val="007B03B3"/>
    <w:rsid w:val="007B2529"/>
    <w:rsid w:val="007B32B3"/>
    <w:rsid w:val="007B7099"/>
    <w:rsid w:val="007B74EC"/>
    <w:rsid w:val="007B7D07"/>
    <w:rsid w:val="007C0AB3"/>
    <w:rsid w:val="007C0F61"/>
    <w:rsid w:val="007C4ED2"/>
    <w:rsid w:val="007C6068"/>
    <w:rsid w:val="007D1C88"/>
    <w:rsid w:val="007D67E2"/>
    <w:rsid w:val="007D73E1"/>
    <w:rsid w:val="007D7C9B"/>
    <w:rsid w:val="007E090D"/>
    <w:rsid w:val="007E2024"/>
    <w:rsid w:val="007E24B0"/>
    <w:rsid w:val="007F1964"/>
    <w:rsid w:val="007F363B"/>
    <w:rsid w:val="007F55E1"/>
    <w:rsid w:val="007F5691"/>
    <w:rsid w:val="007F6D6B"/>
    <w:rsid w:val="00804982"/>
    <w:rsid w:val="00810E00"/>
    <w:rsid w:val="00810F08"/>
    <w:rsid w:val="00812B21"/>
    <w:rsid w:val="008142A3"/>
    <w:rsid w:val="0081453F"/>
    <w:rsid w:val="00814A71"/>
    <w:rsid w:val="00815BB1"/>
    <w:rsid w:val="00821935"/>
    <w:rsid w:val="0083113E"/>
    <w:rsid w:val="00832C9F"/>
    <w:rsid w:val="008415F4"/>
    <w:rsid w:val="008416C1"/>
    <w:rsid w:val="0084707F"/>
    <w:rsid w:val="0085414F"/>
    <w:rsid w:val="00855EE1"/>
    <w:rsid w:val="008566B2"/>
    <w:rsid w:val="008649BF"/>
    <w:rsid w:val="00867038"/>
    <w:rsid w:val="00874E25"/>
    <w:rsid w:val="00881959"/>
    <w:rsid w:val="00881CD2"/>
    <w:rsid w:val="008823DE"/>
    <w:rsid w:val="0088274A"/>
    <w:rsid w:val="00885D1C"/>
    <w:rsid w:val="00886E51"/>
    <w:rsid w:val="0088711B"/>
    <w:rsid w:val="00891024"/>
    <w:rsid w:val="008927E9"/>
    <w:rsid w:val="00893797"/>
    <w:rsid w:val="008937A7"/>
    <w:rsid w:val="008938F6"/>
    <w:rsid w:val="0089440E"/>
    <w:rsid w:val="00895AF1"/>
    <w:rsid w:val="008966E7"/>
    <w:rsid w:val="008A2528"/>
    <w:rsid w:val="008A5524"/>
    <w:rsid w:val="008A5A20"/>
    <w:rsid w:val="008B0259"/>
    <w:rsid w:val="008B0759"/>
    <w:rsid w:val="008B07FE"/>
    <w:rsid w:val="008B477A"/>
    <w:rsid w:val="008B54F3"/>
    <w:rsid w:val="008B5855"/>
    <w:rsid w:val="008C04B2"/>
    <w:rsid w:val="008C243A"/>
    <w:rsid w:val="008C32A2"/>
    <w:rsid w:val="008C5213"/>
    <w:rsid w:val="008D114E"/>
    <w:rsid w:val="008D225C"/>
    <w:rsid w:val="008D43A0"/>
    <w:rsid w:val="008D4BF1"/>
    <w:rsid w:val="008E1B91"/>
    <w:rsid w:val="008E44EC"/>
    <w:rsid w:val="008E6AF4"/>
    <w:rsid w:val="008E6EC4"/>
    <w:rsid w:val="008F0275"/>
    <w:rsid w:val="008F5357"/>
    <w:rsid w:val="008F572A"/>
    <w:rsid w:val="00901449"/>
    <w:rsid w:val="0090419F"/>
    <w:rsid w:val="009046F9"/>
    <w:rsid w:val="0090660B"/>
    <w:rsid w:val="009072E3"/>
    <w:rsid w:val="00907F58"/>
    <w:rsid w:val="00911176"/>
    <w:rsid w:val="00912962"/>
    <w:rsid w:val="00913394"/>
    <w:rsid w:val="00913696"/>
    <w:rsid w:val="00915228"/>
    <w:rsid w:val="0091525B"/>
    <w:rsid w:val="009167F6"/>
    <w:rsid w:val="009177A5"/>
    <w:rsid w:val="009236C8"/>
    <w:rsid w:val="009245D9"/>
    <w:rsid w:val="00925AEE"/>
    <w:rsid w:val="00933CEC"/>
    <w:rsid w:val="00935AA5"/>
    <w:rsid w:val="009418BF"/>
    <w:rsid w:val="00947A14"/>
    <w:rsid w:val="00947C4B"/>
    <w:rsid w:val="0095296E"/>
    <w:rsid w:val="0095462E"/>
    <w:rsid w:val="009610A2"/>
    <w:rsid w:val="00961F33"/>
    <w:rsid w:val="009624B3"/>
    <w:rsid w:val="0096452B"/>
    <w:rsid w:val="00970355"/>
    <w:rsid w:val="00974DA6"/>
    <w:rsid w:val="00982CAC"/>
    <w:rsid w:val="0098308F"/>
    <w:rsid w:val="00985258"/>
    <w:rsid w:val="0098592A"/>
    <w:rsid w:val="00990754"/>
    <w:rsid w:val="009907CE"/>
    <w:rsid w:val="00990E4E"/>
    <w:rsid w:val="00991D39"/>
    <w:rsid w:val="009938E9"/>
    <w:rsid w:val="009954BA"/>
    <w:rsid w:val="009A022B"/>
    <w:rsid w:val="009A2ECB"/>
    <w:rsid w:val="009A67B1"/>
    <w:rsid w:val="009A6F44"/>
    <w:rsid w:val="009B3939"/>
    <w:rsid w:val="009B684E"/>
    <w:rsid w:val="009C389C"/>
    <w:rsid w:val="009D0A3E"/>
    <w:rsid w:val="009D17B1"/>
    <w:rsid w:val="009D75E4"/>
    <w:rsid w:val="009D7A34"/>
    <w:rsid w:val="009E0BF4"/>
    <w:rsid w:val="009E1750"/>
    <w:rsid w:val="009E18D0"/>
    <w:rsid w:val="009E2626"/>
    <w:rsid w:val="009E2A4A"/>
    <w:rsid w:val="009E2FC2"/>
    <w:rsid w:val="009E404A"/>
    <w:rsid w:val="009E4F35"/>
    <w:rsid w:val="009E5AC2"/>
    <w:rsid w:val="009E5AD0"/>
    <w:rsid w:val="009E7A58"/>
    <w:rsid w:val="009F1E27"/>
    <w:rsid w:val="009F204C"/>
    <w:rsid w:val="009F545A"/>
    <w:rsid w:val="009F586E"/>
    <w:rsid w:val="00A1323E"/>
    <w:rsid w:val="00A1324D"/>
    <w:rsid w:val="00A14678"/>
    <w:rsid w:val="00A2269C"/>
    <w:rsid w:val="00A30EDE"/>
    <w:rsid w:val="00A31C7D"/>
    <w:rsid w:val="00A330F0"/>
    <w:rsid w:val="00A34BFE"/>
    <w:rsid w:val="00A4177C"/>
    <w:rsid w:val="00A4208D"/>
    <w:rsid w:val="00A43407"/>
    <w:rsid w:val="00A43C7E"/>
    <w:rsid w:val="00A537F9"/>
    <w:rsid w:val="00A5422D"/>
    <w:rsid w:val="00A559E3"/>
    <w:rsid w:val="00A57903"/>
    <w:rsid w:val="00A620E9"/>
    <w:rsid w:val="00A63784"/>
    <w:rsid w:val="00A64D35"/>
    <w:rsid w:val="00A65CA2"/>
    <w:rsid w:val="00A751E7"/>
    <w:rsid w:val="00A77352"/>
    <w:rsid w:val="00A81985"/>
    <w:rsid w:val="00A82F01"/>
    <w:rsid w:val="00A8669B"/>
    <w:rsid w:val="00A87A3F"/>
    <w:rsid w:val="00A90FC2"/>
    <w:rsid w:val="00A91100"/>
    <w:rsid w:val="00AA418A"/>
    <w:rsid w:val="00AA5E7D"/>
    <w:rsid w:val="00AB0D6D"/>
    <w:rsid w:val="00AB3D7E"/>
    <w:rsid w:val="00AB49CC"/>
    <w:rsid w:val="00AB5B54"/>
    <w:rsid w:val="00AB5BAF"/>
    <w:rsid w:val="00AD0E5F"/>
    <w:rsid w:val="00AD458D"/>
    <w:rsid w:val="00AD49E7"/>
    <w:rsid w:val="00AE10A3"/>
    <w:rsid w:val="00AE423F"/>
    <w:rsid w:val="00AF1E3B"/>
    <w:rsid w:val="00AF3BBA"/>
    <w:rsid w:val="00AF667B"/>
    <w:rsid w:val="00B0108C"/>
    <w:rsid w:val="00B05740"/>
    <w:rsid w:val="00B11CDF"/>
    <w:rsid w:val="00B21383"/>
    <w:rsid w:val="00B21DC0"/>
    <w:rsid w:val="00B2769F"/>
    <w:rsid w:val="00B3052C"/>
    <w:rsid w:val="00B30CB6"/>
    <w:rsid w:val="00B32D7C"/>
    <w:rsid w:val="00B33CB3"/>
    <w:rsid w:val="00B34D5C"/>
    <w:rsid w:val="00B37F55"/>
    <w:rsid w:val="00B45FCF"/>
    <w:rsid w:val="00B4722D"/>
    <w:rsid w:val="00B5061C"/>
    <w:rsid w:val="00B50C8C"/>
    <w:rsid w:val="00B572ED"/>
    <w:rsid w:val="00B65394"/>
    <w:rsid w:val="00B65CA1"/>
    <w:rsid w:val="00B6610C"/>
    <w:rsid w:val="00B727C2"/>
    <w:rsid w:val="00B767CA"/>
    <w:rsid w:val="00B812D6"/>
    <w:rsid w:val="00B8415B"/>
    <w:rsid w:val="00B85693"/>
    <w:rsid w:val="00B86A7B"/>
    <w:rsid w:val="00B87AF3"/>
    <w:rsid w:val="00B91215"/>
    <w:rsid w:val="00B957D8"/>
    <w:rsid w:val="00B96972"/>
    <w:rsid w:val="00BA1188"/>
    <w:rsid w:val="00BA1B45"/>
    <w:rsid w:val="00BB54B6"/>
    <w:rsid w:val="00BB7D19"/>
    <w:rsid w:val="00BC37D8"/>
    <w:rsid w:val="00BC46A2"/>
    <w:rsid w:val="00BC58FD"/>
    <w:rsid w:val="00BD163D"/>
    <w:rsid w:val="00BD2688"/>
    <w:rsid w:val="00BD4FD2"/>
    <w:rsid w:val="00BE1079"/>
    <w:rsid w:val="00BE273F"/>
    <w:rsid w:val="00BE5704"/>
    <w:rsid w:val="00BF0205"/>
    <w:rsid w:val="00BF0D7B"/>
    <w:rsid w:val="00BF3438"/>
    <w:rsid w:val="00C035D2"/>
    <w:rsid w:val="00C1237E"/>
    <w:rsid w:val="00C12996"/>
    <w:rsid w:val="00C20B48"/>
    <w:rsid w:val="00C210F0"/>
    <w:rsid w:val="00C24508"/>
    <w:rsid w:val="00C260E4"/>
    <w:rsid w:val="00C30D95"/>
    <w:rsid w:val="00C35C27"/>
    <w:rsid w:val="00C405D2"/>
    <w:rsid w:val="00C45E94"/>
    <w:rsid w:val="00C470EF"/>
    <w:rsid w:val="00C500C1"/>
    <w:rsid w:val="00C517C0"/>
    <w:rsid w:val="00C521FB"/>
    <w:rsid w:val="00C64665"/>
    <w:rsid w:val="00C64E07"/>
    <w:rsid w:val="00C65CB9"/>
    <w:rsid w:val="00C6653E"/>
    <w:rsid w:val="00C72479"/>
    <w:rsid w:val="00C737E1"/>
    <w:rsid w:val="00C75B4A"/>
    <w:rsid w:val="00C7668A"/>
    <w:rsid w:val="00C76890"/>
    <w:rsid w:val="00C8361E"/>
    <w:rsid w:val="00C874F4"/>
    <w:rsid w:val="00C9584E"/>
    <w:rsid w:val="00CA0390"/>
    <w:rsid w:val="00CA1C13"/>
    <w:rsid w:val="00CA7D88"/>
    <w:rsid w:val="00CB0B2C"/>
    <w:rsid w:val="00CB16CD"/>
    <w:rsid w:val="00CB351F"/>
    <w:rsid w:val="00CB40B7"/>
    <w:rsid w:val="00CC003C"/>
    <w:rsid w:val="00CC274E"/>
    <w:rsid w:val="00CC3A3D"/>
    <w:rsid w:val="00CC5553"/>
    <w:rsid w:val="00CD1412"/>
    <w:rsid w:val="00CD4726"/>
    <w:rsid w:val="00CD50D2"/>
    <w:rsid w:val="00CD5127"/>
    <w:rsid w:val="00CD654A"/>
    <w:rsid w:val="00CD6DAB"/>
    <w:rsid w:val="00CE1799"/>
    <w:rsid w:val="00CE6A62"/>
    <w:rsid w:val="00CF17E1"/>
    <w:rsid w:val="00CF1EEF"/>
    <w:rsid w:val="00CF2FA1"/>
    <w:rsid w:val="00D0319F"/>
    <w:rsid w:val="00D1102D"/>
    <w:rsid w:val="00D15203"/>
    <w:rsid w:val="00D152A1"/>
    <w:rsid w:val="00D16A48"/>
    <w:rsid w:val="00D201F9"/>
    <w:rsid w:val="00D265DA"/>
    <w:rsid w:val="00D33782"/>
    <w:rsid w:val="00D33996"/>
    <w:rsid w:val="00D454DD"/>
    <w:rsid w:val="00D50B0D"/>
    <w:rsid w:val="00D52FDB"/>
    <w:rsid w:val="00D54F58"/>
    <w:rsid w:val="00D606F4"/>
    <w:rsid w:val="00D7019B"/>
    <w:rsid w:val="00D704C0"/>
    <w:rsid w:val="00D7321D"/>
    <w:rsid w:val="00D75A96"/>
    <w:rsid w:val="00D81FC1"/>
    <w:rsid w:val="00D83E08"/>
    <w:rsid w:val="00D85B9A"/>
    <w:rsid w:val="00D8609F"/>
    <w:rsid w:val="00D87A8D"/>
    <w:rsid w:val="00DA0AF3"/>
    <w:rsid w:val="00DA1224"/>
    <w:rsid w:val="00DA1EE0"/>
    <w:rsid w:val="00DA3CFD"/>
    <w:rsid w:val="00DA5F12"/>
    <w:rsid w:val="00DA6DA2"/>
    <w:rsid w:val="00DB0026"/>
    <w:rsid w:val="00DB13FF"/>
    <w:rsid w:val="00DB2FAF"/>
    <w:rsid w:val="00DB3F0D"/>
    <w:rsid w:val="00DB4269"/>
    <w:rsid w:val="00DB4FEC"/>
    <w:rsid w:val="00DC45A4"/>
    <w:rsid w:val="00DC7FA8"/>
    <w:rsid w:val="00DD218A"/>
    <w:rsid w:val="00DE372F"/>
    <w:rsid w:val="00DE42B7"/>
    <w:rsid w:val="00DE6C1E"/>
    <w:rsid w:val="00DE6F95"/>
    <w:rsid w:val="00DF0D1A"/>
    <w:rsid w:val="00DF173B"/>
    <w:rsid w:val="00DF2DB4"/>
    <w:rsid w:val="00DF49B5"/>
    <w:rsid w:val="00DF5825"/>
    <w:rsid w:val="00DF60E1"/>
    <w:rsid w:val="00DF6174"/>
    <w:rsid w:val="00E007A3"/>
    <w:rsid w:val="00E029FF"/>
    <w:rsid w:val="00E03023"/>
    <w:rsid w:val="00E04A3B"/>
    <w:rsid w:val="00E051E0"/>
    <w:rsid w:val="00E11067"/>
    <w:rsid w:val="00E12FDB"/>
    <w:rsid w:val="00E130A5"/>
    <w:rsid w:val="00E15718"/>
    <w:rsid w:val="00E20286"/>
    <w:rsid w:val="00E2133B"/>
    <w:rsid w:val="00E217B6"/>
    <w:rsid w:val="00E2744A"/>
    <w:rsid w:val="00E27ECA"/>
    <w:rsid w:val="00E312B2"/>
    <w:rsid w:val="00E34A2F"/>
    <w:rsid w:val="00E35492"/>
    <w:rsid w:val="00E41A7B"/>
    <w:rsid w:val="00E4245B"/>
    <w:rsid w:val="00E43658"/>
    <w:rsid w:val="00E43F9F"/>
    <w:rsid w:val="00E4472E"/>
    <w:rsid w:val="00E46FE8"/>
    <w:rsid w:val="00E506E0"/>
    <w:rsid w:val="00E544A2"/>
    <w:rsid w:val="00E54E98"/>
    <w:rsid w:val="00E54EBF"/>
    <w:rsid w:val="00E55441"/>
    <w:rsid w:val="00E57302"/>
    <w:rsid w:val="00E6491E"/>
    <w:rsid w:val="00E64EA4"/>
    <w:rsid w:val="00E67A5D"/>
    <w:rsid w:val="00E74A41"/>
    <w:rsid w:val="00E80809"/>
    <w:rsid w:val="00E83C78"/>
    <w:rsid w:val="00E8739C"/>
    <w:rsid w:val="00E927DD"/>
    <w:rsid w:val="00EA2336"/>
    <w:rsid w:val="00EA470A"/>
    <w:rsid w:val="00EA487A"/>
    <w:rsid w:val="00EB0209"/>
    <w:rsid w:val="00EB0FA0"/>
    <w:rsid w:val="00EB1CFE"/>
    <w:rsid w:val="00EB3F3C"/>
    <w:rsid w:val="00EB7FE6"/>
    <w:rsid w:val="00EC5D37"/>
    <w:rsid w:val="00ED7479"/>
    <w:rsid w:val="00EE1649"/>
    <w:rsid w:val="00EE40C6"/>
    <w:rsid w:val="00EE4229"/>
    <w:rsid w:val="00EE69C8"/>
    <w:rsid w:val="00EE74C1"/>
    <w:rsid w:val="00EE7763"/>
    <w:rsid w:val="00EE787A"/>
    <w:rsid w:val="00EE7ABD"/>
    <w:rsid w:val="00EF118C"/>
    <w:rsid w:val="00EF589B"/>
    <w:rsid w:val="00F02B97"/>
    <w:rsid w:val="00F048F3"/>
    <w:rsid w:val="00F058DF"/>
    <w:rsid w:val="00F24B0D"/>
    <w:rsid w:val="00F25C84"/>
    <w:rsid w:val="00F31B31"/>
    <w:rsid w:val="00F36356"/>
    <w:rsid w:val="00F36D25"/>
    <w:rsid w:val="00F4213B"/>
    <w:rsid w:val="00F45D3F"/>
    <w:rsid w:val="00F538A1"/>
    <w:rsid w:val="00F558E5"/>
    <w:rsid w:val="00F56831"/>
    <w:rsid w:val="00F62BDC"/>
    <w:rsid w:val="00F66AD8"/>
    <w:rsid w:val="00F67343"/>
    <w:rsid w:val="00F67D05"/>
    <w:rsid w:val="00F75C30"/>
    <w:rsid w:val="00F827BC"/>
    <w:rsid w:val="00F84BA0"/>
    <w:rsid w:val="00F85466"/>
    <w:rsid w:val="00F911BA"/>
    <w:rsid w:val="00F91960"/>
    <w:rsid w:val="00F932D0"/>
    <w:rsid w:val="00F93D19"/>
    <w:rsid w:val="00F96021"/>
    <w:rsid w:val="00F96078"/>
    <w:rsid w:val="00F976FB"/>
    <w:rsid w:val="00FA0A7C"/>
    <w:rsid w:val="00FA19F1"/>
    <w:rsid w:val="00FA1B3F"/>
    <w:rsid w:val="00FA54A0"/>
    <w:rsid w:val="00FA5A45"/>
    <w:rsid w:val="00FA7749"/>
    <w:rsid w:val="00FB315F"/>
    <w:rsid w:val="00FB4566"/>
    <w:rsid w:val="00FB4D59"/>
    <w:rsid w:val="00FB7F96"/>
    <w:rsid w:val="00FC72EB"/>
    <w:rsid w:val="00FD0695"/>
    <w:rsid w:val="00FD2DFA"/>
    <w:rsid w:val="00FD5027"/>
    <w:rsid w:val="00FD5427"/>
    <w:rsid w:val="00FE592D"/>
    <w:rsid w:val="00FF12E6"/>
    <w:rsid w:val="00FF1A82"/>
    <w:rsid w:val="00FF2D1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901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CA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0CFE"/>
    <w:pPr>
      <w:tabs>
        <w:tab w:val="center" w:pos="4320"/>
        <w:tab w:val="right" w:pos="8640"/>
      </w:tabs>
      <w:ind w:right="-900"/>
    </w:pPr>
    <w:rPr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470CFE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470CF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semiHidden/>
    <w:locked/>
    <w:rsid w:val="00470CFE"/>
    <w:rPr>
      <w:sz w:val="24"/>
      <w:szCs w:val="24"/>
      <w:lang w:val="en-GB" w:eastAsia="en-US" w:bidi="ar-SA"/>
    </w:rPr>
  </w:style>
  <w:style w:type="character" w:styleId="PageNumber">
    <w:name w:val="page number"/>
    <w:rsid w:val="00470CFE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70CF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E02F6"/>
    <w:rPr>
      <w:sz w:val="20"/>
      <w:szCs w:val="20"/>
      <w:lang w:eastAsia="x-none"/>
    </w:rPr>
  </w:style>
  <w:style w:type="character" w:styleId="FootnoteReference">
    <w:name w:val="footnote reference"/>
    <w:rsid w:val="004E02F6"/>
    <w:rPr>
      <w:vertAlign w:val="superscript"/>
    </w:rPr>
  </w:style>
  <w:style w:type="paragraph" w:styleId="BalloonText">
    <w:name w:val="Balloon Text"/>
    <w:basedOn w:val="Normal"/>
    <w:semiHidden/>
    <w:rsid w:val="00C40887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B6E38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semiHidden/>
    <w:rsid w:val="000B6E38"/>
    <w:rPr>
      <w:sz w:val="20"/>
      <w:szCs w:val="20"/>
    </w:rPr>
  </w:style>
  <w:style w:type="paragraph" w:styleId="BodyTextIndent3">
    <w:name w:val="Body Text Indent 3"/>
    <w:basedOn w:val="Normal"/>
    <w:rsid w:val="00414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/>
      <w:ind w:left="360"/>
      <w:jc w:val="both"/>
    </w:pPr>
    <w:rPr>
      <w:rFonts w:ascii="CG Times" w:hAnsi="CG Times"/>
      <w:sz w:val="16"/>
      <w:szCs w:val="16"/>
    </w:rPr>
  </w:style>
  <w:style w:type="character" w:styleId="CommentReference">
    <w:name w:val="annotation reference"/>
    <w:semiHidden/>
    <w:rsid w:val="006623C0"/>
    <w:rPr>
      <w:sz w:val="16"/>
      <w:szCs w:val="16"/>
    </w:rPr>
  </w:style>
  <w:style w:type="character" w:customStyle="1" w:styleId="CommentTextChar">
    <w:name w:val="Comment Text Char"/>
    <w:link w:val="CommentText"/>
    <w:semiHidden/>
    <w:locked/>
    <w:rsid w:val="003752F5"/>
    <w:rPr>
      <w:lang w:val="es-ES" w:eastAsia="en-US" w:bidi="ar-SA"/>
    </w:rPr>
  </w:style>
  <w:style w:type="character" w:customStyle="1" w:styleId="FootnoteTextChar">
    <w:name w:val="Footnote Text Char"/>
    <w:link w:val="FootnoteText"/>
    <w:rsid w:val="00626AB2"/>
    <w:rPr>
      <w:lang w:val="es-ES"/>
    </w:rPr>
  </w:style>
  <w:style w:type="paragraph" w:styleId="ListParagraph">
    <w:name w:val="List Paragraph"/>
    <w:basedOn w:val="Normal"/>
    <w:uiPriority w:val="34"/>
    <w:qFormat/>
    <w:rsid w:val="003A13F2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E35492"/>
    <w:rPr>
      <w:b/>
      <w:bCs/>
    </w:rPr>
  </w:style>
  <w:style w:type="character" w:customStyle="1" w:styleId="CommentSubjectChar">
    <w:name w:val="Comment Subject Char"/>
    <w:link w:val="CommentSubject"/>
    <w:rsid w:val="00E35492"/>
    <w:rPr>
      <w:b/>
      <w:bCs/>
      <w:lang w:val="es-ES" w:eastAsia="en-US" w:bidi="ar-SA"/>
    </w:rPr>
  </w:style>
  <w:style w:type="character" w:styleId="Hyperlink">
    <w:name w:val="Hyperlink"/>
    <w:uiPriority w:val="99"/>
    <w:unhideWhenUsed/>
    <w:rsid w:val="006C3D51"/>
    <w:rPr>
      <w:strike w:val="0"/>
      <w:dstrike w:val="0"/>
      <w:color w:val="0D499C"/>
      <w:u w:val="none"/>
      <w:effect w:val="none"/>
    </w:rPr>
  </w:style>
  <w:style w:type="character" w:customStyle="1" w:styleId="normaltextrun">
    <w:name w:val="normaltextrun"/>
    <w:basedOn w:val="DefaultParagraphFont"/>
    <w:rsid w:val="00933CEC"/>
  </w:style>
  <w:style w:type="character" w:customStyle="1" w:styleId="tabchar">
    <w:name w:val="tabchar"/>
    <w:basedOn w:val="DefaultParagraphFont"/>
    <w:rsid w:val="00933CEC"/>
  </w:style>
  <w:style w:type="character" w:customStyle="1" w:styleId="eop">
    <w:name w:val="eop"/>
    <w:basedOn w:val="DefaultParagraphFont"/>
    <w:rsid w:val="00A91100"/>
  </w:style>
  <w:style w:type="paragraph" w:styleId="Revision">
    <w:name w:val="Revision"/>
    <w:hidden/>
    <w:uiPriority w:val="99"/>
    <w:semiHidden/>
    <w:rsid w:val="0010038D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4C177-F14D-4445-B9D4-296BA2E18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8BF02-D829-4E07-A8B0-AC6F09791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6ACBC97-DB38-4436-8E2D-F8AC1268C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B40A6-A2D1-4DF3-B31E-8C1B6F5F1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1254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TECHNICAL PREPARATORY MEETING</vt:lpstr>
    </vt:vector>
  </TitlesOfParts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TECHNICAL PREPARATORY MEETING</dc:title>
  <dc:subject/>
  <dc:creator/>
  <cp:keywords/>
  <cp:lastModifiedBy/>
  <cp:revision>1</cp:revision>
  <cp:lastPrinted>1900-01-01T10:30:00Z</cp:lastPrinted>
  <dcterms:created xsi:type="dcterms:W3CDTF">2022-12-16T21:05:00Z</dcterms:created>
  <dcterms:modified xsi:type="dcterms:W3CDTF">2022-12-16T21:07:00Z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